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59"/>
        <w:gridCol w:w="1033"/>
        <w:gridCol w:w="750"/>
        <w:gridCol w:w="697"/>
        <w:gridCol w:w="1030"/>
        <w:gridCol w:w="553"/>
        <w:gridCol w:w="1880"/>
        <w:gridCol w:w="2216"/>
        <w:gridCol w:w="1342"/>
        <w:gridCol w:w="793"/>
        <w:gridCol w:w="2961"/>
      </w:tblGrid>
      <w:tr w:rsidR="004C5E14" w:rsidRPr="006B07AE" w14:paraId="25DDC4C7" w14:textId="77777777" w:rsidTr="00B02E61">
        <w:trPr>
          <w:jc w:val="center"/>
        </w:trPr>
        <w:tc>
          <w:tcPr>
            <w:tcW w:w="1180" w:type="pct"/>
            <w:gridSpan w:val="3"/>
            <w:shd w:val="clear" w:color="auto" w:fill="DAEEF3" w:themeFill="accent5" w:themeFillTint="33"/>
          </w:tcPr>
          <w:p w14:paraId="11AFF564" w14:textId="77777777" w:rsidR="004C5E14" w:rsidRPr="006B07AE" w:rsidRDefault="004C5E14" w:rsidP="004C5E1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20" w:type="pct"/>
            <w:gridSpan w:val="8"/>
            <w:shd w:val="clear" w:color="auto" w:fill="DAEEF3" w:themeFill="accent5" w:themeFillTint="33"/>
          </w:tcPr>
          <w:p w14:paraId="2665AE55" w14:textId="77777777" w:rsidR="004C5E14" w:rsidRPr="006B07AE" w:rsidRDefault="004C5E14" w:rsidP="004C5E14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ПОЉОПРИВРЕДА И ПРЕРАДА ХРАНЕ</w:t>
            </w:r>
          </w:p>
        </w:tc>
      </w:tr>
      <w:tr w:rsidR="004C5E14" w:rsidRPr="006B07AE" w14:paraId="5980C5B3" w14:textId="77777777" w:rsidTr="00B02E61">
        <w:trPr>
          <w:jc w:val="center"/>
        </w:trPr>
        <w:tc>
          <w:tcPr>
            <w:tcW w:w="1180" w:type="pct"/>
            <w:gridSpan w:val="3"/>
            <w:shd w:val="clear" w:color="auto" w:fill="DAEEF3" w:themeFill="accent5" w:themeFillTint="33"/>
          </w:tcPr>
          <w:p w14:paraId="47D2CE39" w14:textId="77777777" w:rsidR="004C5E14" w:rsidRPr="006B07AE" w:rsidRDefault="004C5E14" w:rsidP="004C5E1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20" w:type="pct"/>
            <w:gridSpan w:val="8"/>
            <w:shd w:val="clear" w:color="auto" w:fill="DAEEF3" w:themeFill="accent5" w:themeFillTint="33"/>
          </w:tcPr>
          <w:p w14:paraId="7D3E48EE" w14:textId="77777777" w:rsidR="004C5E14" w:rsidRPr="006B07AE" w:rsidRDefault="004C5E14" w:rsidP="004C5E1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Агротуристички техничар</w:t>
            </w:r>
          </w:p>
        </w:tc>
      </w:tr>
      <w:tr w:rsidR="004C5E14" w:rsidRPr="006B07AE" w14:paraId="765EC99F" w14:textId="77777777" w:rsidTr="00B02E61">
        <w:trPr>
          <w:jc w:val="center"/>
        </w:trPr>
        <w:tc>
          <w:tcPr>
            <w:tcW w:w="1180" w:type="pct"/>
            <w:gridSpan w:val="3"/>
            <w:shd w:val="clear" w:color="auto" w:fill="DAEEF3" w:themeFill="accent5" w:themeFillTint="33"/>
          </w:tcPr>
          <w:p w14:paraId="3C2D4BF4" w14:textId="77777777" w:rsidR="004C5E14" w:rsidRPr="006B07AE" w:rsidRDefault="004C5E14" w:rsidP="004C5E1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20" w:type="pct"/>
            <w:gridSpan w:val="8"/>
            <w:shd w:val="clear" w:color="auto" w:fill="DAEEF3" w:themeFill="accent5" w:themeFillTint="33"/>
          </w:tcPr>
          <w:p w14:paraId="30C7A702" w14:textId="77777777" w:rsidR="004C5E14" w:rsidRPr="006B07AE" w:rsidRDefault="004C5E14" w:rsidP="004C5E14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БИЉНА ПРОИЗВОДЊА</w:t>
            </w:r>
          </w:p>
        </w:tc>
      </w:tr>
      <w:tr w:rsidR="004C5E14" w:rsidRPr="006B07AE" w14:paraId="62AA65F0" w14:textId="77777777" w:rsidTr="00B02E61">
        <w:trPr>
          <w:jc w:val="center"/>
        </w:trPr>
        <w:tc>
          <w:tcPr>
            <w:tcW w:w="1180" w:type="pct"/>
            <w:gridSpan w:val="3"/>
            <w:shd w:val="clear" w:color="auto" w:fill="DAEEF3" w:themeFill="accent5" w:themeFillTint="33"/>
          </w:tcPr>
          <w:p w14:paraId="2D69C70F" w14:textId="77777777" w:rsidR="004C5E14" w:rsidRPr="006B07AE" w:rsidRDefault="004C5E14" w:rsidP="004C5E1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20" w:type="pct"/>
            <w:gridSpan w:val="8"/>
            <w:shd w:val="clear" w:color="auto" w:fill="DAEEF3" w:themeFill="accent5" w:themeFillTint="33"/>
          </w:tcPr>
          <w:p w14:paraId="4E064C50" w14:textId="77777777" w:rsidR="004C5E14" w:rsidRPr="006B07AE" w:rsidRDefault="004C5E14" w:rsidP="004C5E14">
            <w:pPr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4C5E14" w:rsidRPr="006B07AE" w14:paraId="3B18BF09" w14:textId="77777777" w:rsidTr="00B02E61">
        <w:trPr>
          <w:jc w:val="center"/>
        </w:trPr>
        <w:tc>
          <w:tcPr>
            <w:tcW w:w="1180" w:type="pct"/>
            <w:gridSpan w:val="3"/>
            <w:shd w:val="clear" w:color="auto" w:fill="DAEEF3" w:themeFill="accent5" w:themeFillTint="33"/>
          </w:tcPr>
          <w:p w14:paraId="3E158FF7" w14:textId="77777777" w:rsidR="004C5E14" w:rsidRPr="006B07AE" w:rsidRDefault="004C5E14" w:rsidP="004C5E1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20" w:type="pct"/>
            <w:gridSpan w:val="8"/>
            <w:shd w:val="clear" w:color="auto" w:fill="DAEEF3" w:themeFill="accent5" w:themeFillTint="33"/>
          </w:tcPr>
          <w:p w14:paraId="5C40C029" w14:textId="77777777" w:rsidR="004C5E14" w:rsidRPr="00797F4C" w:rsidRDefault="00797F4C" w:rsidP="004C5E1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ПОВРЋЕ У ЗАШТИЋЕНОМ</w:t>
            </w:r>
            <w:r w:rsidR="004C5E14">
              <w:rPr>
                <w:b/>
                <w:sz w:val="22"/>
                <w:szCs w:val="22"/>
              </w:rPr>
              <w:t xml:space="preserve"> ПРОСТОР</w:t>
            </w:r>
            <w:r>
              <w:rPr>
                <w:b/>
                <w:sz w:val="22"/>
                <w:szCs w:val="22"/>
              </w:rPr>
              <w:t>У</w:t>
            </w:r>
          </w:p>
        </w:tc>
      </w:tr>
      <w:tr w:rsidR="004C5E14" w:rsidRPr="006B07AE" w14:paraId="7C128A84" w14:textId="77777777" w:rsidTr="00B02E61">
        <w:trPr>
          <w:jc w:val="center"/>
        </w:trPr>
        <w:tc>
          <w:tcPr>
            <w:tcW w:w="586" w:type="pct"/>
            <w:shd w:val="clear" w:color="auto" w:fill="DAEEF3" w:themeFill="accent5" w:themeFillTint="33"/>
          </w:tcPr>
          <w:p w14:paraId="3F658374" w14:textId="77777777" w:rsidR="004C5E14" w:rsidRPr="006B07AE" w:rsidRDefault="004C5E14" w:rsidP="004C5E1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26" w:type="pct"/>
            <w:gridSpan w:val="3"/>
            <w:shd w:val="clear" w:color="auto" w:fill="DAEEF3" w:themeFill="accent5" w:themeFillTint="33"/>
          </w:tcPr>
          <w:p w14:paraId="3470C20C" w14:textId="77777777" w:rsidR="004C5E14" w:rsidRPr="006B07AE" w:rsidRDefault="004C5E14" w:rsidP="004C5E14">
            <w:pPr>
              <w:rPr>
                <w:b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2022</w:t>
            </w:r>
            <w:r w:rsidRPr="006B07AE">
              <w:rPr>
                <w:b/>
                <w:sz w:val="22"/>
                <w:szCs w:val="22"/>
              </w:rPr>
              <w:t>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27" w:type="pct"/>
            <w:gridSpan w:val="2"/>
            <w:shd w:val="clear" w:color="auto" w:fill="DAEEF3" w:themeFill="accent5" w:themeFillTint="33"/>
          </w:tcPr>
          <w:p w14:paraId="64D11615" w14:textId="77777777" w:rsidR="004C5E14" w:rsidRPr="006B07AE" w:rsidRDefault="004C5E14" w:rsidP="004C5E1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64" w:type="pct"/>
            <w:gridSpan w:val="2"/>
            <w:shd w:val="clear" w:color="auto" w:fill="DAEEF3" w:themeFill="accent5" w:themeFillTint="33"/>
          </w:tcPr>
          <w:p w14:paraId="444907A9" w14:textId="0E1E4981" w:rsidR="004C5E14" w:rsidRPr="006B07AE" w:rsidRDefault="004C5E14" w:rsidP="004C5E14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711" w:type="pct"/>
            <w:gridSpan w:val="2"/>
            <w:shd w:val="clear" w:color="auto" w:fill="DAEEF3" w:themeFill="accent5" w:themeFillTint="33"/>
          </w:tcPr>
          <w:p w14:paraId="40B7A4AD" w14:textId="77777777" w:rsidR="004C5E14" w:rsidRPr="006B07AE" w:rsidRDefault="004C5E14" w:rsidP="004C5E1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86" w:type="pct"/>
            <w:shd w:val="clear" w:color="auto" w:fill="DAEEF3" w:themeFill="accent5" w:themeFillTint="33"/>
          </w:tcPr>
          <w:p w14:paraId="60356939" w14:textId="21FE5EC1" w:rsidR="004C5E14" w:rsidRPr="002D33DB" w:rsidRDefault="004C5E14" w:rsidP="004C5E14">
            <w:pPr>
              <w:rPr>
                <w:b/>
                <w:sz w:val="22"/>
                <w:szCs w:val="22"/>
                <w:lang w:val="sr-Cyrl-RS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 xml:space="preserve"> 0</w:t>
            </w:r>
            <w:r w:rsidR="002D33DB">
              <w:rPr>
                <w:b/>
                <w:sz w:val="22"/>
                <w:szCs w:val="22"/>
                <w:lang w:val="sr-Cyrl-RS"/>
              </w:rPr>
              <w:t>9</w:t>
            </w:r>
            <w:bookmarkStart w:id="0" w:name="_GoBack"/>
            <w:bookmarkEnd w:id="0"/>
          </w:p>
        </w:tc>
      </w:tr>
      <w:tr w:rsidR="004C5E14" w:rsidRPr="006B07AE" w14:paraId="64F64873" w14:textId="77777777" w:rsidTr="004C5E14">
        <w:trPr>
          <w:jc w:val="center"/>
        </w:trPr>
        <w:tc>
          <w:tcPr>
            <w:tcW w:w="5000" w:type="pct"/>
            <w:gridSpan w:val="11"/>
          </w:tcPr>
          <w:p w14:paraId="6E58EFD9" w14:textId="77777777" w:rsidR="004C5E14" w:rsidRPr="006B07AE" w:rsidRDefault="004C5E14" w:rsidP="004C5E1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4C5E14" w:rsidRPr="006B07AE" w14:paraId="3CC2278E" w14:textId="77777777" w:rsidTr="004C5E14">
        <w:trPr>
          <w:jc w:val="center"/>
        </w:trPr>
        <w:tc>
          <w:tcPr>
            <w:tcW w:w="5000" w:type="pct"/>
            <w:gridSpan w:val="11"/>
          </w:tcPr>
          <w:p w14:paraId="57463DEA" w14:textId="77777777" w:rsidR="004C5E14" w:rsidRDefault="004C5E14" w:rsidP="004C5E14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t xml:space="preserve">Модул 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  <w:lang w:val="hr-HR"/>
              </w:rPr>
              <w:t xml:space="preserve"> омогућава </w:t>
            </w:r>
            <w:r>
              <w:rPr>
                <w:sz w:val="22"/>
              </w:rPr>
              <w:t xml:space="preserve"> да  ученици стекну основна  знања  о значају заштићених простора у повртларству </w:t>
            </w:r>
            <w:r>
              <w:rPr>
                <w:sz w:val="22"/>
                <w:lang w:val="hr-HR"/>
              </w:rPr>
              <w:t>,</w:t>
            </w:r>
            <w:r>
              <w:rPr>
                <w:sz w:val="22"/>
              </w:rPr>
              <w:t xml:space="preserve">те </w:t>
            </w:r>
            <w:r>
              <w:rPr>
                <w:sz w:val="22"/>
                <w:lang w:val="hr-HR"/>
              </w:rPr>
              <w:t xml:space="preserve">  </w:t>
            </w:r>
            <w:r>
              <w:rPr>
                <w:sz w:val="22"/>
                <w:lang w:val="sr-Cyrl-CS"/>
              </w:rPr>
              <w:t xml:space="preserve">даје </w:t>
            </w:r>
            <w:r>
              <w:rPr>
                <w:sz w:val="22"/>
                <w:lang w:val="hr-HR"/>
              </w:rPr>
              <w:t xml:space="preserve">теоријске основе за примјену  </w:t>
            </w:r>
            <w:r>
              <w:rPr>
                <w:sz w:val="22"/>
              </w:rPr>
              <w:t xml:space="preserve">стечених знања у </w:t>
            </w:r>
            <w:r>
              <w:rPr>
                <w:sz w:val="22"/>
                <w:lang w:val="hr-HR"/>
              </w:rPr>
              <w:t>производњи .</w:t>
            </w:r>
          </w:p>
        </w:tc>
      </w:tr>
      <w:tr w:rsidR="004C5E14" w:rsidRPr="006B07AE" w14:paraId="291B2080" w14:textId="77777777" w:rsidTr="004C5E14">
        <w:trPr>
          <w:jc w:val="center"/>
        </w:trPr>
        <w:tc>
          <w:tcPr>
            <w:tcW w:w="5000" w:type="pct"/>
            <w:gridSpan w:val="11"/>
          </w:tcPr>
          <w:p w14:paraId="7F743B7D" w14:textId="77777777" w:rsidR="004C5E14" w:rsidRPr="006B07AE" w:rsidRDefault="004C5E14" w:rsidP="004C5E1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4C5E14" w:rsidRPr="006B07AE" w14:paraId="78F5B10E" w14:textId="77777777" w:rsidTr="004C5E14">
        <w:trPr>
          <w:trHeight w:val="83"/>
          <w:jc w:val="center"/>
        </w:trPr>
        <w:tc>
          <w:tcPr>
            <w:tcW w:w="5000" w:type="pct"/>
            <w:gridSpan w:val="11"/>
          </w:tcPr>
          <w:p w14:paraId="10BA8C2B" w14:textId="77777777" w:rsidR="004C5E14" w:rsidRPr="006B07AE" w:rsidRDefault="004C5E14" w:rsidP="004C5E14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14:paraId="5FA013E7" w14:textId="77777777" w:rsidR="004C5E14" w:rsidRPr="006B07AE" w:rsidRDefault="004C5E14" w:rsidP="004C5E14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Биљна производња,</w:t>
            </w:r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  <w:lang w:val="sr-Latn-BA"/>
              </w:rPr>
              <w:t xml:space="preserve">I </w:t>
            </w:r>
            <w:r w:rsidRPr="006B07AE">
              <w:rPr>
                <w:sz w:val="22"/>
                <w:szCs w:val="22"/>
                <w:lang w:val="sr-Cyrl-CS"/>
              </w:rPr>
              <w:t xml:space="preserve">разред, </w:t>
            </w:r>
          </w:p>
          <w:p w14:paraId="1B286D4C" w14:textId="77777777" w:rsidR="004C5E14" w:rsidRPr="009A2042" w:rsidRDefault="004C5E14" w:rsidP="004C5E14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настава,</w:t>
            </w: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 w:rsidRPr="006B07AE">
              <w:rPr>
                <w:sz w:val="22"/>
                <w:szCs w:val="22"/>
                <w:lang w:val="sr-Latn-BA"/>
              </w:rPr>
              <w:t>I</w:t>
            </w:r>
            <w:r>
              <w:rPr>
                <w:sz w:val="22"/>
                <w:szCs w:val="22"/>
              </w:rPr>
              <w:t xml:space="preserve"> и </w:t>
            </w:r>
            <w:r w:rsidRPr="006B07AE">
              <w:rPr>
                <w:sz w:val="22"/>
                <w:szCs w:val="22"/>
                <w:lang w:val="sr-Latn-BA"/>
              </w:rPr>
              <w:t>II</w:t>
            </w:r>
            <w:r w:rsidRPr="006B07AE">
              <w:rPr>
                <w:sz w:val="22"/>
                <w:szCs w:val="22"/>
                <w:lang w:val="sr-Cyrl-CS"/>
              </w:rPr>
              <w:t xml:space="preserve"> разред</w:t>
            </w:r>
          </w:p>
        </w:tc>
      </w:tr>
      <w:tr w:rsidR="004C5E14" w:rsidRPr="006B07AE" w14:paraId="19B96CCE" w14:textId="77777777" w:rsidTr="004C5E14">
        <w:trPr>
          <w:jc w:val="center"/>
        </w:trPr>
        <w:tc>
          <w:tcPr>
            <w:tcW w:w="5000" w:type="pct"/>
            <w:gridSpan w:val="11"/>
          </w:tcPr>
          <w:p w14:paraId="04966BFD" w14:textId="77777777" w:rsidR="004C5E14" w:rsidRPr="006B07AE" w:rsidRDefault="004C5E14" w:rsidP="004C5E1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4C5E14" w:rsidRPr="006B07AE" w14:paraId="49EE45E4" w14:textId="77777777" w:rsidTr="004C5E14">
        <w:trPr>
          <w:jc w:val="center"/>
        </w:trPr>
        <w:tc>
          <w:tcPr>
            <w:tcW w:w="5000" w:type="pct"/>
            <w:gridSpan w:val="11"/>
          </w:tcPr>
          <w:p w14:paraId="1CF34459" w14:textId="118411F5" w:rsidR="004C5E14" w:rsidRDefault="0056128F" w:rsidP="004C5E14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Стицање основних</w:t>
            </w:r>
            <w:r w:rsidR="004C5E14" w:rsidRPr="006B07AE">
              <w:rPr>
                <w:sz w:val="22"/>
                <w:szCs w:val="22"/>
                <w:lang w:val="sr-Cyrl-CS"/>
              </w:rPr>
              <w:t xml:space="preserve"> знања о</w:t>
            </w:r>
            <w:r w:rsidR="002C139C">
              <w:rPr>
                <w:sz w:val="22"/>
                <w:szCs w:val="22"/>
                <w:lang w:val="sr-Cyrl-CS"/>
              </w:rPr>
              <w:t xml:space="preserve"> врстама и</w:t>
            </w:r>
            <w:r w:rsidR="004C5E14" w:rsidRPr="006B07AE">
              <w:rPr>
                <w:sz w:val="22"/>
                <w:szCs w:val="22"/>
                <w:lang w:val="sr-Cyrl-CS"/>
              </w:rPr>
              <w:t xml:space="preserve"> </w:t>
            </w:r>
            <w:r w:rsidR="004C5E14">
              <w:rPr>
                <w:sz w:val="22"/>
                <w:szCs w:val="22"/>
                <w:lang w:val="sr-Cyrl-CS"/>
              </w:rPr>
              <w:t xml:space="preserve">особинама </w:t>
            </w:r>
            <w:r w:rsidR="002C139C">
              <w:rPr>
                <w:sz w:val="22"/>
                <w:szCs w:val="22"/>
                <w:lang w:val="sr-Cyrl-CS"/>
              </w:rPr>
              <w:t>заштићених простора</w:t>
            </w:r>
            <w:r w:rsidR="004C5E14">
              <w:rPr>
                <w:sz w:val="22"/>
                <w:szCs w:val="22"/>
                <w:lang w:val="sr-Cyrl-CS"/>
              </w:rPr>
              <w:t>,</w:t>
            </w:r>
          </w:p>
          <w:p w14:paraId="3B91D76F" w14:textId="7BA5E082" w:rsidR="004C5E14" w:rsidRDefault="0056128F" w:rsidP="004C5E14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</w:t>
            </w:r>
            <w:r w:rsidR="004C5E14">
              <w:rPr>
                <w:sz w:val="22"/>
                <w:szCs w:val="22"/>
                <w:lang w:val="sr-Cyrl-CS"/>
              </w:rPr>
              <w:t>еоретск</w:t>
            </w:r>
            <w:r>
              <w:rPr>
                <w:sz w:val="22"/>
                <w:szCs w:val="22"/>
                <w:lang w:val="sr-Cyrl-CS"/>
              </w:rPr>
              <w:t>о</w:t>
            </w:r>
            <w:r w:rsidR="004C5E14">
              <w:rPr>
                <w:sz w:val="22"/>
                <w:szCs w:val="22"/>
                <w:lang w:val="sr-Cyrl-CS"/>
              </w:rPr>
              <w:t xml:space="preserve"> оспособ</w:t>
            </w:r>
            <w:r>
              <w:rPr>
                <w:sz w:val="22"/>
                <w:szCs w:val="22"/>
                <w:lang w:val="sr-Cyrl-CS"/>
              </w:rPr>
              <w:t>љавање</w:t>
            </w:r>
            <w:r w:rsidR="004C5E14">
              <w:rPr>
                <w:sz w:val="22"/>
                <w:szCs w:val="22"/>
                <w:lang w:val="sr-Cyrl-CS"/>
              </w:rPr>
              <w:t xml:space="preserve"> за</w:t>
            </w:r>
            <w:r w:rsidR="002C139C">
              <w:rPr>
                <w:sz w:val="22"/>
                <w:szCs w:val="22"/>
                <w:lang w:val="sr-Cyrl-CS"/>
              </w:rPr>
              <w:t xml:space="preserve"> </w:t>
            </w:r>
            <w:r w:rsidR="004C5E14">
              <w:rPr>
                <w:sz w:val="22"/>
                <w:szCs w:val="22"/>
                <w:lang w:val="sr-Cyrl-CS"/>
              </w:rPr>
              <w:t xml:space="preserve"> </w:t>
            </w:r>
            <w:r w:rsidR="002C139C">
              <w:rPr>
                <w:sz w:val="22"/>
                <w:szCs w:val="22"/>
                <w:lang w:val="sr-Cyrl-CS"/>
              </w:rPr>
              <w:t>регулисање микроклиматских услова у заштићеним просторима</w:t>
            </w:r>
            <w:r w:rsidR="004C5E14">
              <w:rPr>
                <w:sz w:val="22"/>
                <w:szCs w:val="22"/>
                <w:lang w:val="sr-Cyrl-CS"/>
              </w:rPr>
              <w:t>,</w:t>
            </w:r>
          </w:p>
          <w:p w14:paraId="650293A4" w14:textId="7B4725D2" w:rsidR="004C5E14" w:rsidRDefault="0056128F" w:rsidP="004C5E14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Стицање основних</w:t>
            </w: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 w:rsidR="004C5E14">
              <w:rPr>
                <w:sz w:val="22"/>
                <w:szCs w:val="22"/>
                <w:lang w:val="sr-Cyrl-CS"/>
              </w:rPr>
              <w:t xml:space="preserve">знања о примјени </w:t>
            </w:r>
            <w:r w:rsidR="002C139C">
              <w:rPr>
                <w:sz w:val="22"/>
                <w:szCs w:val="22"/>
                <w:lang w:val="sr-Cyrl-CS"/>
              </w:rPr>
              <w:t>агротехничких мјера у производњи поврћа у заштићеним просторима,</w:t>
            </w:r>
          </w:p>
          <w:p w14:paraId="2EE6DE02" w14:textId="33B5DB43" w:rsidR="004C5E14" w:rsidRDefault="0056128F" w:rsidP="004C5E14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</w:t>
            </w:r>
            <w:r w:rsidR="004C5E14">
              <w:rPr>
                <w:sz w:val="22"/>
                <w:szCs w:val="22"/>
                <w:lang w:val="sr-Cyrl-CS"/>
              </w:rPr>
              <w:t>азвија</w:t>
            </w:r>
            <w:r>
              <w:rPr>
                <w:sz w:val="22"/>
                <w:szCs w:val="22"/>
                <w:lang w:val="sr-Cyrl-CS"/>
              </w:rPr>
              <w:t>ње</w:t>
            </w:r>
            <w:r w:rsidR="004C5E14">
              <w:rPr>
                <w:sz w:val="22"/>
                <w:szCs w:val="22"/>
                <w:lang w:val="sr-Cyrl-CS"/>
              </w:rPr>
              <w:t xml:space="preserve"> свијест</w:t>
            </w:r>
            <w:r>
              <w:rPr>
                <w:sz w:val="22"/>
                <w:szCs w:val="22"/>
                <w:lang w:val="sr-Cyrl-CS"/>
              </w:rPr>
              <w:t>и</w:t>
            </w:r>
            <w:r w:rsidR="004C5E14">
              <w:rPr>
                <w:sz w:val="22"/>
                <w:szCs w:val="22"/>
                <w:lang w:val="sr-Cyrl-CS"/>
              </w:rPr>
              <w:t xml:space="preserve"> о органској производњи биља,</w:t>
            </w:r>
          </w:p>
          <w:p w14:paraId="69DFCDFD" w14:textId="3DE6A400" w:rsidR="004C5E14" w:rsidRPr="00E72E81" w:rsidRDefault="0056128F" w:rsidP="004C5E14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18"/>
                <w:lang w:val="sr-Cyrl-RS"/>
              </w:rPr>
              <w:t>П</w:t>
            </w:r>
            <w:r w:rsidR="004C5E14" w:rsidRPr="00E72E81">
              <w:rPr>
                <w:sz w:val="22"/>
                <w:szCs w:val="18"/>
                <w:lang w:val="hr-HR"/>
              </w:rPr>
              <w:t>одсти</w:t>
            </w:r>
            <w:r>
              <w:rPr>
                <w:sz w:val="22"/>
                <w:szCs w:val="18"/>
                <w:lang w:val="sr-Cyrl-RS"/>
              </w:rPr>
              <w:t>цање</w:t>
            </w:r>
            <w:r w:rsidR="004C5E14" w:rsidRPr="00E72E81">
              <w:rPr>
                <w:sz w:val="22"/>
                <w:szCs w:val="18"/>
                <w:lang w:val="hr-HR"/>
              </w:rPr>
              <w:t xml:space="preserve"> тимск</w:t>
            </w:r>
            <w:r>
              <w:rPr>
                <w:sz w:val="22"/>
                <w:szCs w:val="18"/>
                <w:lang w:val="sr-Cyrl-RS"/>
              </w:rPr>
              <w:t>ог</w:t>
            </w:r>
            <w:r w:rsidR="004C5E14" w:rsidRPr="00E72E81">
              <w:rPr>
                <w:sz w:val="22"/>
                <w:szCs w:val="18"/>
                <w:lang w:val="hr-HR"/>
              </w:rPr>
              <w:t xml:space="preserve"> рад</w:t>
            </w:r>
            <w:r>
              <w:rPr>
                <w:sz w:val="22"/>
                <w:szCs w:val="18"/>
                <w:lang w:val="sr-Cyrl-RS"/>
              </w:rPr>
              <w:t>а</w:t>
            </w:r>
            <w:r w:rsidR="004C5E14" w:rsidRPr="00E72E81">
              <w:rPr>
                <w:sz w:val="22"/>
                <w:szCs w:val="18"/>
                <w:lang w:val="hr-HR"/>
              </w:rPr>
              <w:t xml:space="preserve"> и сарадњ</w:t>
            </w:r>
            <w:r>
              <w:rPr>
                <w:sz w:val="22"/>
                <w:szCs w:val="18"/>
                <w:lang w:val="sr-Cyrl-RS"/>
              </w:rPr>
              <w:t>е</w:t>
            </w:r>
            <w:r w:rsidR="004C5E14" w:rsidRPr="00E72E81">
              <w:rPr>
                <w:sz w:val="22"/>
                <w:szCs w:val="18"/>
              </w:rPr>
              <w:t>.</w:t>
            </w:r>
          </w:p>
        </w:tc>
      </w:tr>
      <w:tr w:rsidR="004C5E14" w:rsidRPr="006B07AE" w14:paraId="658A7648" w14:textId="77777777" w:rsidTr="004C5E14">
        <w:trPr>
          <w:jc w:val="center"/>
        </w:trPr>
        <w:tc>
          <w:tcPr>
            <w:tcW w:w="5000" w:type="pct"/>
            <w:gridSpan w:val="11"/>
          </w:tcPr>
          <w:p w14:paraId="54FC13A5" w14:textId="77777777" w:rsidR="004C5E14" w:rsidRPr="006B07AE" w:rsidRDefault="004C5E14" w:rsidP="004C5E14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4C5E14" w:rsidRPr="00B34BC1" w14:paraId="3E83706D" w14:textId="77777777" w:rsidTr="004C5E14">
        <w:trPr>
          <w:jc w:val="center"/>
        </w:trPr>
        <w:tc>
          <w:tcPr>
            <w:tcW w:w="5000" w:type="pct"/>
            <w:gridSpan w:val="11"/>
          </w:tcPr>
          <w:p w14:paraId="0BE8A417" w14:textId="77777777" w:rsidR="004C5E14" w:rsidRPr="00B34BC1" w:rsidRDefault="004C5E14" w:rsidP="004C5E14">
            <w:pPr>
              <w:rPr>
                <w:b/>
                <w:sz w:val="22"/>
                <w:szCs w:val="22"/>
              </w:rPr>
            </w:pPr>
          </w:p>
          <w:p w14:paraId="76EBCA76" w14:textId="77777777" w:rsidR="004C5E14" w:rsidRPr="002C139C" w:rsidRDefault="00934017" w:rsidP="002C139C">
            <w:pPr>
              <w:pStyle w:val="ListParagraph"/>
              <w:numPr>
                <w:ilvl w:val="0"/>
                <w:numId w:val="30"/>
              </w:numPr>
              <w:rPr>
                <w:b/>
                <w:bCs/>
                <w:sz w:val="22"/>
                <w:lang w:val="hr-HR"/>
              </w:rPr>
            </w:pPr>
            <w:r>
              <w:rPr>
                <w:b/>
                <w:bCs/>
                <w:sz w:val="22"/>
              </w:rPr>
              <w:t>Типови</w:t>
            </w:r>
            <w:r w:rsidR="005E709F">
              <w:rPr>
                <w:b/>
                <w:bCs/>
                <w:sz w:val="22"/>
              </w:rPr>
              <w:t xml:space="preserve"> и особине заштићених простора</w:t>
            </w:r>
          </w:p>
          <w:p w14:paraId="4EC31557" w14:textId="77777777" w:rsidR="004C5E14" w:rsidRPr="002C139C" w:rsidRDefault="005E709F" w:rsidP="002C139C">
            <w:pPr>
              <w:pStyle w:val="ListParagraph"/>
              <w:numPr>
                <w:ilvl w:val="0"/>
                <w:numId w:val="30"/>
              </w:num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Микроклима заштићених простора</w:t>
            </w:r>
          </w:p>
          <w:p w14:paraId="2D1689D7" w14:textId="77777777" w:rsidR="004C5E14" w:rsidRPr="005E709F" w:rsidRDefault="005E709F" w:rsidP="002C139C">
            <w:pPr>
              <w:pStyle w:val="ListParagraph"/>
              <w:numPr>
                <w:ilvl w:val="0"/>
                <w:numId w:val="30"/>
              </w:num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Производња расада поврћа</w:t>
            </w:r>
          </w:p>
          <w:p w14:paraId="54B2D1C6" w14:textId="77777777" w:rsidR="005E709F" w:rsidRPr="00B34BC1" w:rsidRDefault="005E709F" w:rsidP="002C139C">
            <w:pPr>
              <w:pStyle w:val="ListParagraph"/>
              <w:numPr>
                <w:ilvl w:val="0"/>
                <w:numId w:val="30"/>
              </w:num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Цјелогодишња  производња поврћа у заштићеном простору</w:t>
            </w:r>
          </w:p>
          <w:p w14:paraId="6B267C82" w14:textId="77777777" w:rsidR="004C5E14" w:rsidRPr="00B34BC1" w:rsidRDefault="004C5E14" w:rsidP="004C5E14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4C5E14" w:rsidRPr="006B07AE" w14:paraId="1710DB4C" w14:textId="77777777" w:rsidTr="00B02E61">
        <w:trPr>
          <w:jc w:val="center"/>
        </w:trPr>
        <w:tc>
          <w:tcPr>
            <w:tcW w:w="930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37CE056" w14:textId="77777777" w:rsidR="004C5E14" w:rsidRPr="006B07AE" w:rsidRDefault="004C5E14" w:rsidP="004C5E14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20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8B71BCE" w14:textId="77777777" w:rsidR="004C5E14" w:rsidRPr="006B07AE" w:rsidRDefault="004C5E14" w:rsidP="004C5E14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50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3B2A280" w14:textId="77777777" w:rsidR="004C5E14" w:rsidRPr="006B07AE" w:rsidRDefault="004C5E14" w:rsidP="004C5E14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4C5E14" w:rsidRPr="006B07AE" w14:paraId="4F86FE77" w14:textId="77777777" w:rsidTr="00B02E61">
        <w:trPr>
          <w:jc w:val="center"/>
        </w:trPr>
        <w:tc>
          <w:tcPr>
            <w:tcW w:w="930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CB9C16E" w14:textId="77777777" w:rsidR="004C5E14" w:rsidRPr="006B07AE" w:rsidRDefault="004C5E14" w:rsidP="004C5E14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825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D3E9C75" w14:textId="77777777" w:rsidR="004C5E14" w:rsidRPr="00E72E81" w:rsidRDefault="004C5E14" w:rsidP="004C5E14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10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6052C50" w14:textId="77777777" w:rsidR="004C5E14" w:rsidRPr="006B07AE" w:rsidRDefault="004C5E14" w:rsidP="004C5E14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18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F81E3FC" w14:textId="77777777" w:rsidR="004C5E14" w:rsidRPr="00DC69C9" w:rsidRDefault="004C5E14" w:rsidP="004C5E1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Личне компетенције</w:t>
            </w:r>
          </w:p>
        </w:tc>
        <w:tc>
          <w:tcPr>
            <w:tcW w:w="125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65141C1A" w14:textId="77777777" w:rsidR="004C5E14" w:rsidRPr="006B07AE" w:rsidRDefault="004C5E14" w:rsidP="004C5E14">
            <w:pPr>
              <w:rPr>
                <w:sz w:val="22"/>
                <w:szCs w:val="22"/>
                <w:lang w:val="hr-HR"/>
              </w:rPr>
            </w:pPr>
          </w:p>
        </w:tc>
      </w:tr>
      <w:tr w:rsidR="004C5E14" w:rsidRPr="006B07AE" w14:paraId="5C9C22C2" w14:textId="77777777" w:rsidTr="00B02E61">
        <w:trPr>
          <w:jc w:val="center"/>
        </w:trPr>
        <w:tc>
          <w:tcPr>
            <w:tcW w:w="930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8DD0016" w14:textId="77777777" w:rsidR="004C5E14" w:rsidRPr="006B07AE" w:rsidRDefault="004C5E14" w:rsidP="004C5E14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20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21591234" w14:textId="77777777" w:rsidR="004C5E14" w:rsidRPr="006B07AE" w:rsidRDefault="004C5E14" w:rsidP="004C5E14">
            <w:pPr>
              <w:rPr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125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711C0FEE" w14:textId="77777777" w:rsidR="004C5E14" w:rsidRPr="006B07AE" w:rsidRDefault="004C5E14" w:rsidP="004C5E14">
            <w:pPr>
              <w:rPr>
                <w:sz w:val="22"/>
                <w:szCs w:val="22"/>
                <w:lang w:val="hr-HR"/>
              </w:rPr>
            </w:pPr>
          </w:p>
        </w:tc>
      </w:tr>
      <w:tr w:rsidR="004C5E14" w:rsidRPr="006B07AE" w14:paraId="6934DCAE" w14:textId="77777777" w:rsidTr="00B02E61">
        <w:trPr>
          <w:trHeight w:val="1125"/>
          <w:jc w:val="center"/>
        </w:trPr>
        <w:tc>
          <w:tcPr>
            <w:tcW w:w="930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CEE4BB5" w14:textId="77777777" w:rsidR="004C5E14" w:rsidRPr="006B07AE" w:rsidRDefault="00934017" w:rsidP="005E709F">
            <w:pPr>
              <w:pStyle w:val="ListParagraph"/>
              <w:numPr>
                <w:ilvl w:val="0"/>
                <w:numId w:val="31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Типови</w:t>
            </w:r>
            <w:r w:rsidR="005E709F">
              <w:rPr>
                <w:b/>
                <w:sz w:val="22"/>
                <w:szCs w:val="22"/>
              </w:rPr>
              <w:t xml:space="preserve"> и особине заштићених простора</w:t>
            </w:r>
          </w:p>
          <w:p w14:paraId="0CDB59CA" w14:textId="77777777" w:rsidR="004C5E14" w:rsidRPr="006B07AE" w:rsidRDefault="004C5E14" w:rsidP="004C5E14">
            <w:pPr>
              <w:rPr>
                <w:b/>
                <w:sz w:val="22"/>
                <w:szCs w:val="22"/>
              </w:rPr>
            </w:pPr>
          </w:p>
        </w:tc>
        <w:tc>
          <w:tcPr>
            <w:tcW w:w="825" w:type="pct"/>
            <w:gridSpan w:val="3"/>
            <w:tcBorders>
              <w:left w:val="single" w:sz="4" w:space="0" w:color="auto"/>
            </w:tcBorders>
          </w:tcPr>
          <w:p w14:paraId="561057C0" w14:textId="77777777" w:rsidR="004C5E14" w:rsidRPr="00E04D32" w:rsidRDefault="004C5E14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наброји врсте </w:t>
            </w:r>
            <w:r w:rsidR="00934017">
              <w:rPr>
                <w:sz w:val="22"/>
                <w:szCs w:val="22"/>
                <w:lang w:val="sr-Cyrl-BA"/>
              </w:rPr>
              <w:t>заштићених простора,</w:t>
            </w:r>
          </w:p>
          <w:p w14:paraId="4C033186" w14:textId="77777777" w:rsidR="00E04D32" w:rsidRPr="00B34BC1" w:rsidRDefault="00E04D32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наведе разлике између типова заштићених простора,</w:t>
            </w:r>
          </w:p>
          <w:p w14:paraId="318FB42D" w14:textId="77777777" w:rsidR="004C5E14" w:rsidRPr="00411E35" w:rsidRDefault="00934017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конструкцију и </w:t>
            </w:r>
            <w:r>
              <w:rPr>
                <w:sz w:val="22"/>
                <w:szCs w:val="22"/>
                <w:lang w:val="sr-Cyrl-BA"/>
              </w:rPr>
              <w:lastRenderedPageBreak/>
              <w:t>грађу различитих типова заштићених простора</w:t>
            </w:r>
            <w:r w:rsidR="00E04D32">
              <w:rPr>
                <w:sz w:val="22"/>
                <w:szCs w:val="22"/>
                <w:lang w:val="sr-Cyrl-BA"/>
              </w:rPr>
              <w:t>,</w:t>
            </w:r>
          </w:p>
          <w:p w14:paraId="70FFFBA9" w14:textId="77777777" w:rsidR="00934017" w:rsidRPr="008C45AC" w:rsidRDefault="00934017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наведе предности узгоја поврћа у заштићеном простору,</w:t>
            </w:r>
          </w:p>
          <w:p w14:paraId="27667004" w14:textId="77777777" w:rsidR="008C45AC" w:rsidRPr="00934017" w:rsidRDefault="008C45AC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објасни избор мјеста за постављање заштићених простора,</w:t>
            </w:r>
          </w:p>
          <w:p w14:paraId="0CAF56FE" w14:textId="2F3C8B53" w:rsidR="004C5E14" w:rsidRPr="00934017" w:rsidRDefault="00934017" w:rsidP="00CB142F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оп</w:t>
            </w:r>
            <w:r w:rsidR="004C5E14">
              <w:rPr>
                <w:sz w:val="22"/>
                <w:szCs w:val="22"/>
                <w:lang w:val="sr-Cyrl-BA"/>
              </w:rPr>
              <w:t>мор</w:t>
            </w:r>
            <w:r>
              <w:rPr>
                <w:sz w:val="22"/>
                <w:szCs w:val="22"/>
                <w:lang w:val="sr-Cyrl-BA"/>
              </w:rPr>
              <w:t>ему у савременим пластеницима, стакленицима и тунелима.</w:t>
            </w:r>
          </w:p>
        </w:tc>
        <w:tc>
          <w:tcPr>
            <w:tcW w:w="810" w:type="pct"/>
            <w:gridSpan w:val="2"/>
            <w:tcBorders>
              <w:left w:val="single" w:sz="4" w:space="0" w:color="auto"/>
            </w:tcBorders>
          </w:tcPr>
          <w:p w14:paraId="3DA90832" w14:textId="77777777" w:rsidR="00E04D32" w:rsidRPr="00E04D32" w:rsidRDefault="00E04D32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E04D32">
              <w:rPr>
                <w:sz w:val="22"/>
                <w:szCs w:val="22"/>
              </w:rPr>
              <w:lastRenderedPageBreak/>
              <w:t xml:space="preserve">разликује </w:t>
            </w:r>
            <w:r w:rsidR="004C5E14" w:rsidRPr="00E04D32">
              <w:rPr>
                <w:sz w:val="22"/>
                <w:szCs w:val="22"/>
              </w:rPr>
              <w:t xml:space="preserve"> </w:t>
            </w:r>
            <w:r w:rsidRPr="00E04D32">
              <w:rPr>
                <w:sz w:val="22"/>
                <w:szCs w:val="22"/>
              </w:rPr>
              <w:t>типове заштићених простора( леје, тунеле, пластенике, стакленике),</w:t>
            </w:r>
            <w:r w:rsidR="004C5E14" w:rsidRPr="00E04D32">
              <w:rPr>
                <w:sz w:val="22"/>
                <w:szCs w:val="22"/>
              </w:rPr>
              <w:t xml:space="preserve">  </w:t>
            </w:r>
            <w:r w:rsidRPr="00E04D32">
              <w:rPr>
                <w:sz w:val="22"/>
                <w:szCs w:val="22"/>
              </w:rPr>
              <w:t xml:space="preserve"> </w:t>
            </w:r>
          </w:p>
          <w:p w14:paraId="18AC294D" w14:textId="77777777" w:rsidR="00E04D32" w:rsidRPr="00E04D32" w:rsidRDefault="004C5E14" w:rsidP="00E04D32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предложи </w:t>
            </w:r>
            <w:r w:rsidR="00E04D32">
              <w:rPr>
                <w:sz w:val="22"/>
                <w:szCs w:val="22"/>
              </w:rPr>
              <w:t xml:space="preserve">најбоље мјесто за постављање  платеника или </w:t>
            </w:r>
            <w:r w:rsidR="00E04D32">
              <w:rPr>
                <w:sz w:val="22"/>
                <w:szCs w:val="22"/>
              </w:rPr>
              <w:lastRenderedPageBreak/>
              <w:t>тунела на неком локалитету,</w:t>
            </w:r>
            <w:r>
              <w:rPr>
                <w:sz w:val="22"/>
                <w:szCs w:val="22"/>
              </w:rPr>
              <w:t xml:space="preserve"> </w:t>
            </w:r>
          </w:p>
          <w:p w14:paraId="1FB93F39" w14:textId="77777777" w:rsidR="004C5E14" w:rsidRPr="00B34BC1" w:rsidRDefault="00E04D32" w:rsidP="00E04D32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препозна  савремену опрему у заштићеном простору   </w:t>
            </w:r>
            <w:r w:rsidR="004C5E14">
              <w:rPr>
                <w:sz w:val="22"/>
                <w:szCs w:val="22"/>
              </w:rPr>
              <w:t>.</w:t>
            </w:r>
          </w:p>
        </w:tc>
        <w:tc>
          <w:tcPr>
            <w:tcW w:w="1185" w:type="pct"/>
            <w:gridSpan w:val="2"/>
            <w:vMerge w:val="restart"/>
            <w:tcBorders>
              <w:left w:val="single" w:sz="4" w:space="0" w:color="auto"/>
            </w:tcBorders>
          </w:tcPr>
          <w:p w14:paraId="20BB35CA" w14:textId="77777777" w:rsidR="004C5E14" w:rsidRPr="00465E6E" w:rsidRDefault="004C5E14" w:rsidP="004C5E14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lastRenderedPageBreak/>
              <w:t>повезује научне чињенице са појавама у биљној производњи,</w:t>
            </w:r>
          </w:p>
          <w:p w14:paraId="490B562E" w14:textId="77777777" w:rsidR="004C5E14" w:rsidRPr="00465E6E" w:rsidRDefault="004C5E14" w:rsidP="004C5E14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t>показује иницијативу за  унапређење знања и вјештина,</w:t>
            </w:r>
          </w:p>
          <w:p w14:paraId="52F60DB5" w14:textId="77777777" w:rsidR="004C5E14" w:rsidRPr="00465E6E" w:rsidRDefault="004C5E14" w:rsidP="004C5E14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t>има изражене комуникацијске вјештине,</w:t>
            </w:r>
          </w:p>
          <w:p w14:paraId="4478C147" w14:textId="77777777" w:rsidR="004C5E14" w:rsidRPr="00465E6E" w:rsidRDefault="004C5E14" w:rsidP="004C5E14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t>брине о животној средини на еколошки прихватљив начи,</w:t>
            </w:r>
          </w:p>
          <w:p w14:paraId="679BA98A" w14:textId="77777777" w:rsidR="004C5E14" w:rsidRPr="00465E6E" w:rsidRDefault="004C5E14" w:rsidP="004C5E14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t xml:space="preserve">самостално закључује на </w:t>
            </w:r>
            <w:r w:rsidRPr="00465E6E">
              <w:rPr>
                <w:sz w:val="22"/>
                <w:szCs w:val="22"/>
                <w:lang w:val="sr-Cyrl-BA"/>
              </w:rPr>
              <w:lastRenderedPageBreak/>
              <w:t>основу предходног знања и искуства,</w:t>
            </w:r>
          </w:p>
          <w:p w14:paraId="59C410C9" w14:textId="77777777" w:rsidR="004C5E14" w:rsidRPr="00465E6E" w:rsidRDefault="004C5E14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65E6E">
              <w:rPr>
                <w:sz w:val="22"/>
                <w:szCs w:val="22"/>
                <w:lang w:val="sr-Cyrl-BA"/>
              </w:rPr>
              <w:t>учи и ради у тиму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51C4E04F" w14:textId="77777777" w:rsidR="004C5E14" w:rsidRPr="00465E6E" w:rsidRDefault="004C5E14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6B07AE">
              <w:rPr>
                <w:sz w:val="22"/>
                <w:szCs w:val="22"/>
              </w:rPr>
              <w:t>рјешава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проблеме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250" w:type="pct"/>
            <w:gridSpan w:val="2"/>
            <w:tcBorders>
              <w:left w:val="single" w:sz="4" w:space="0" w:color="auto"/>
            </w:tcBorders>
          </w:tcPr>
          <w:p w14:paraId="4DDC2563" w14:textId="165AAA1B" w:rsidR="004C5E14" w:rsidRPr="006B07AE" w:rsidRDefault="004C5E14" w:rsidP="00CB142F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lastRenderedPageBreak/>
              <w:t>Наставник ће:</w:t>
            </w:r>
          </w:p>
          <w:p w14:paraId="1193175E" w14:textId="77777777" w:rsidR="004C5E14" w:rsidRPr="00465E6E" w:rsidRDefault="004C5E14" w:rsidP="00CB142F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 xml:space="preserve">користити </w:t>
            </w:r>
            <w:r w:rsidR="00EA3891">
              <w:rPr>
                <w:sz w:val="22"/>
                <w:szCs w:val="22"/>
                <w:lang w:val="sr-Cyrl-BA"/>
              </w:rPr>
              <w:t xml:space="preserve">слике  и шеме пластеника, топлих леја, тунела и стакленика  те припреми </w:t>
            </w:r>
            <w:r w:rsidRPr="006B07AE">
              <w:rPr>
                <w:sz w:val="22"/>
                <w:szCs w:val="22"/>
              </w:rPr>
              <w:t>презентације за обраду садржаја,</w:t>
            </w:r>
          </w:p>
          <w:p w14:paraId="52F420CD" w14:textId="77777777" w:rsidR="004C5E14" w:rsidRPr="00465E6E" w:rsidRDefault="004C5E14" w:rsidP="00CB142F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</w:rPr>
            </w:pPr>
            <w:r w:rsidRPr="00465E6E">
              <w:rPr>
                <w:sz w:val="22"/>
                <w:szCs w:val="22"/>
              </w:rPr>
              <w:t>п</w:t>
            </w:r>
            <w:r w:rsidRPr="00465E6E">
              <w:rPr>
                <w:sz w:val="22"/>
                <w:szCs w:val="22"/>
                <w:lang w:val="hr-HR"/>
              </w:rPr>
              <w:t xml:space="preserve">ри обради </w:t>
            </w:r>
            <w:r w:rsidRPr="00465E6E">
              <w:rPr>
                <w:sz w:val="22"/>
                <w:szCs w:val="22"/>
              </w:rPr>
              <w:t>теме</w:t>
            </w:r>
            <w:r w:rsidRPr="00465E6E">
              <w:rPr>
                <w:sz w:val="22"/>
                <w:szCs w:val="22"/>
                <w:lang w:val="hr-HR"/>
              </w:rPr>
              <w:t xml:space="preserve"> припремити </w:t>
            </w:r>
            <w:r w:rsidR="00EA3891">
              <w:rPr>
                <w:sz w:val="22"/>
                <w:szCs w:val="22"/>
              </w:rPr>
              <w:t>припремити  различите узорке материјала за конструкцију тунеле или пластеника</w:t>
            </w:r>
            <w:r>
              <w:rPr>
                <w:sz w:val="22"/>
                <w:szCs w:val="22"/>
              </w:rPr>
              <w:t>,</w:t>
            </w:r>
          </w:p>
          <w:p w14:paraId="7A9B4664" w14:textId="77777777" w:rsidR="00EA3891" w:rsidRDefault="004C5E14" w:rsidP="00CB142F">
            <w:pPr>
              <w:pStyle w:val="BodyText"/>
              <w:numPr>
                <w:ilvl w:val="0"/>
                <w:numId w:val="27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 w:rsidRPr="00EA3891">
              <w:rPr>
                <w:sz w:val="22"/>
                <w:szCs w:val="22"/>
                <w:lang w:val="hr-HR"/>
              </w:rPr>
              <w:lastRenderedPageBreak/>
              <w:t xml:space="preserve"> </w:t>
            </w:r>
            <w:r w:rsidRPr="00EA3891">
              <w:rPr>
                <w:bCs/>
                <w:sz w:val="22"/>
                <w:szCs w:val="22"/>
                <w:lang w:val="sr-Cyrl-CS"/>
              </w:rPr>
              <w:t xml:space="preserve">припремити примјере </w:t>
            </w:r>
            <w:r w:rsidR="00EA3891" w:rsidRPr="00EA3891">
              <w:rPr>
                <w:bCs/>
                <w:sz w:val="22"/>
                <w:szCs w:val="22"/>
                <w:lang w:val="sr-Cyrl-CS"/>
              </w:rPr>
              <w:t>за правилан избор мјеста за постављање заштићених простора</w:t>
            </w:r>
          </w:p>
          <w:p w14:paraId="31E85614" w14:textId="77777777" w:rsidR="004C5E14" w:rsidRDefault="004C5E14" w:rsidP="00CB142F">
            <w:pPr>
              <w:pStyle w:val="BodyText"/>
              <w:numPr>
                <w:ilvl w:val="0"/>
                <w:numId w:val="27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 w:rsidRPr="00EA3891">
              <w:rPr>
                <w:bCs/>
                <w:sz w:val="22"/>
                <w:szCs w:val="22"/>
                <w:lang w:val="sr-Cyrl-CS"/>
              </w:rPr>
              <w:t>подстицати ученике да самостално закључују везано за тему,</w:t>
            </w:r>
          </w:p>
          <w:p w14:paraId="393AF889" w14:textId="77777777" w:rsidR="00EA3891" w:rsidRPr="00EA3891" w:rsidRDefault="00EA3891" w:rsidP="00CB142F">
            <w:pPr>
              <w:pStyle w:val="BodyText"/>
              <w:numPr>
                <w:ilvl w:val="0"/>
                <w:numId w:val="27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користити слике или узорке опреме у заштићеним просторима.</w:t>
            </w:r>
          </w:p>
          <w:p w14:paraId="265D6D3F" w14:textId="77777777" w:rsidR="004C5E14" w:rsidRPr="00A20132" w:rsidRDefault="004C5E14" w:rsidP="00CB142F">
            <w:pPr>
              <w:ind w:left="318"/>
              <w:rPr>
                <w:noProof/>
                <w:sz w:val="22"/>
                <w:szCs w:val="22"/>
                <w:lang w:val="sr-Cyrl-CS"/>
              </w:rPr>
            </w:pPr>
            <w:r w:rsidRPr="00851871">
              <w:rPr>
                <w:noProof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4C5E14" w:rsidRPr="006B07AE" w14:paraId="30C68B80" w14:textId="77777777" w:rsidTr="00B02E61">
        <w:trPr>
          <w:trHeight w:val="1550"/>
          <w:jc w:val="center"/>
        </w:trPr>
        <w:tc>
          <w:tcPr>
            <w:tcW w:w="930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C02F466" w14:textId="77777777" w:rsidR="004C5E14" w:rsidRPr="006B07AE" w:rsidRDefault="005E709F" w:rsidP="005E709F">
            <w:pPr>
              <w:pStyle w:val="ListParagraph"/>
              <w:numPr>
                <w:ilvl w:val="0"/>
                <w:numId w:val="31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</w:rPr>
              <w:lastRenderedPageBreak/>
              <w:t>Микроклима заштићених простора</w:t>
            </w:r>
          </w:p>
          <w:p w14:paraId="0866CA32" w14:textId="77777777" w:rsidR="004C5E14" w:rsidRPr="006B07AE" w:rsidRDefault="004C5E14" w:rsidP="004C5E14">
            <w:pPr>
              <w:ind w:left="360"/>
              <w:rPr>
                <w:sz w:val="22"/>
                <w:szCs w:val="22"/>
                <w:lang w:val="hr-HR"/>
              </w:rPr>
            </w:pPr>
          </w:p>
        </w:tc>
        <w:tc>
          <w:tcPr>
            <w:tcW w:w="825" w:type="pct"/>
            <w:gridSpan w:val="3"/>
            <w:tcBorders>
              <w:left w:val="single" w:sz="4" w:space="0" w:color="auto"/>
            </w:tcBorders>
          </w:tcPr>
          <w:p w14:paraId="6A678B2C" w14:textId="77777777" w:rsidR="00EA3891" w:rsidRPr="00EA3891" w:rsidRDefault="00EA3891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 појам „ микроклима“,</w:t>
            </w:r>
          </w:p>
          <w:p w14:paraId="2152FADE" w14:textId="77777777" w:rsidR="004C5E14" w:rsidRPr="002678A1" w:rsidRDefault="00EA3891" w:rsidP="002678A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анализира специфичности дјеловања вегетативних фактора у заштићеним просторима,</w:t>
            </w:r>
          </w:p>
          <w:p w14:paraId="076ECF00" w14:textId="77777777" w:rsidR="004C5E14" w:rsidRPr="00EA3891" w:rsidRDefault="004C5E14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B34BC1">
              <w:rPr>
                <w:sz w:val="22"/>
                <w:szCs w:val="22"/>
                <w:lang w:val="sr-Cyrl-BA"/>
              </w:rPr>
              <w:t>наброји на</w:t>
            </w:r>
            <w:r>
              <w:rPr>
                <w:sz w:val="22"/>
                <w:szCs w:val="22"/>
                <w:lang w:val="sr-Cyrl-BA"/>
              </w:rPr>
              <w:t xml:space="preserve">јчешће грешке произвођача </w:t>
            </w:r>
            <w:r w:rsidR="002678A1">
              <w:rPr>
                <w:sz w:val="22"/>
                <w:szCs w:val="22"/>
                <w:lang w:val="sr-Cyrl-BA"/>
              </w:rPr>
              <w:t>поврћа у заштићеном простору.</w:t>
            </w:r>
            <w:r>
              <w:rPr>
                <w:sz w:val="22"/>
                <w:szCs w:val="22"/>
                <w:lang w:val="sr-Cyrl-BA"/>
              </w:rPr>
              <w:t>.</w:t>
            </w:r>
          </w:p>
          <w:p w14:paraId="4107D6E4" w14:textId="77777777" w:rsidR="004C5E14" w:rsidRPr="00B34BC1" w:rsidRDefault="004C5E14" w:rsidP="002678A1">
            <w:pPr>
              <w:ind w:left="349"/>
              <w:rPr>
                <w:sz w:val="22"/>
                <w:szCs w:val="22"/>
                <w:lang w:val="sr-Cyrl-BA"/>
              </w:rPr>
            </w:pPr>
          </w:p>
        </w:tc>
        <w:tc>
          <w:tcPr>
            <w:tcW w:w="810" w:type="pct"/>
            <w:gridSpan w:val="2"/>
            <w:tcBorders>
              <w:left w:val="single" w:sz="4" w:space="0" w:color="auto"/>
            </w:tcBorders>
          </w:tcPr>
          <w:p w14:paraId="64CBC2E4" w14:textId="77777777" w:rsidR="004C5E14" w:rsidRPr="002678A1" w:rsidRDefault="002678A1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уочи међусобну повезаност вегетативних фактора  у заштићеним просторима</w:t>
            </w:r>
            <w:r w:rsidR="004C5E14">
              <w:rPr>
                <w:sz w:val="22"/>
                <w:szCs w:val="22"/>
              </w:rPr>
              <w:t>,</w:t>
            </w:r>
          </w:p>
          <w:p w14:paraId="78008B67" w14:textId="77777777" w:rsidR="002678A1" w:rsidRPr="002678A1" w:rsidRDefault="002678A1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предложи начин одржавања оптималних услова у заштићеном простору,</w:t>
            </w:r>
          </w:p>
          <w:p w14:paraId="47F0E1CF" w14:textId="77777777" w:rsidR="002678A1" w:rsidRPr="00411E35" w:rsidRDefault="002678A1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процјени  последице негативног дјеловања вегетативних фактора на биљке,</w:t>
            </w:r>
          </w:p>
          <w:p w14:paraId="7F13918B" w14:textId="77777777" w:rsidR="004C5E14" w:rsidRPr="002678A1" w:rsidRDefault="004C5E14" w:rsidP="002678A1">
            <w:pPr>
              <w:ind w:left="98"/>
              <w:rPr>
                <w:sz w:val="22"/>
                <w:szCs w:val="22"/>
              </w:rPr>
            </w:pPr>
          </w:p>
          <w:p w14:paraId="2CC38F69" w14:textId="77777777" w:rsidR="004C5E14" w:rsidRPr="00B34BC1" w:rsidRDefault="004C5E14" w:rsidP="002678A1">
            <w:pPr>
              <w:pStyle w:val="ListParagraph"/>
              <w:ind w:left="349"/>
              <w:rPr>
                <w:sz w:val="22"/>
                <w:szCs w:val="22"/>
              </w:rPr>
            </w:pPr>
          </w:p>
        </w:tc>
        <w:tc>
          <w:tcPr>
            <w:tcW w:w="1185" w:type="pct"/>
            <w:gridSpan w:val="2"/>
            <w:vMerge/>
            <w:tcBorders>
              <w:left w:val="single" w:sz="4" w:space="0" w:color="auto"/>
            </w:tcBorders>
          </w:tcPr>
          <w:p w14:paraId="65618A2E" w14:textId="77777777" w:rsidR="004C5E14" w:rsidRPr="006B07AE" w:rsidRDefault="004C5E14" w:rsidP="004C5E14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hr-HR"/>
              </w:rPr>
            </w:pPr>
          </w:p>
        </w:tc>
        <w:tc>
          <w:tcPr>
            <w:tcW w:w="1250" w:type="pct"/>
            <w:gridSpan w:val="2"/>
            <w:tcBorders>
              <w:left w:val="single" w:sz="4" w:space="0" w:color="auto"/>
            </w:tcBorders>
          </w:tcPr>
          <w:p w14:paraId="69FEFB26" w14:textId="77777777" w:rsidR="004C5E14" w:rsidRPr="00A20132" w:rsidRDefault="004C5E14" w:rsidP="004C5E14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14:paraId="75F5C4FB" w14:textId="77777777" w:rsidR="003F6124" w:rsidRPr="003F6124" w:rsidRDefault="002678A1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3F6124">
              <w:rPr>
                <w:sz w:val="22"/>
                <w:szCs w:val="22"/>
              </w:rPr>
              <w:t>Организовати постављање вегетативних огледа у школском пластенику са темом</w:t>
            </w:r>
            <w:r w:rsidR="003F6124" w:rsidRPr="003F6124">
              <w:rPr>
                <w:sz w:val="22"/>
                <w:szCs w:val="22"/>
              </w:rPr>
              <w:t xml:space="preserve"> „утицај вегетативних фактора на биљке“</w:t>
            </w:r>
            <w:r w:rsidR="003F6124">
              <w:rPr>
                <w:sz w:val="22"/>
                <w:szCs w:val="22"/>
              </w:rPr>
              <w:t>,</w:t>
            </w:r>
          </w:p>
          <w:p w14:paraId="7092CBC3" w14:textId="77777777" w:rsidR="002678A1" w:rsidRDefault="004C5E14" w:rsidP="002678A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851871">
              <w:rPr>
                <w:bCs/>
                <w:sz w:val="22"/>
                <w:szCs w:val="22"/>
                <w:lang w:val="sr-Cyrl-CS"/>
              </w:rPr>
              <w:t>при</w:t>
            </w:r>
            <w:r>
              <w:rPr>
                <w:bCs/>
                <w:sz w:val="22"/>
                <w:szCs w:val="22"/>
                <w:lang w:val="sr-Cyrl-CS"/>
              </w:rPr>
              <w:t xml:space="preserve">премити примјере који приказуј </w:t>
            </w:r>
            <w:r w:rsidR="002678A1">
              <w:rPr>
                <w:bCs/>
                <w:sz w:val="22"/>
                <w:szCs w:val="22"/>
                <w:lang w:val="sr-Cyrl-CS"/>
              </w:rPr>
              <w:t xml:space="preserve"> посљедице негативног дјеловања ниских и високих температура на биљке, те недостатка свјетлости у заштићеном простору,</w:t>
            </w:r>
          </w:p>
          <w:p w14:paraId="4A9FFE56" w14:textId="77777777" w:rsidR="004C5E14" w:rsidRDefault="004C5E14" w:rsidP="002678A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851871">
              <w:rPr>
                <w:bCs/>
                <w:sz w:val="22"/>
                <w:szCs w:val="22"/>
                <w:lang w:val="sr-Cyrl-CS"/>
              </w:rPr>
              <w:t>подстицати ученике да самостално закључују везано за тему</w:t>
            </w:r>
            <w:r>
              <w:rPr>
                <w:bCs/>
                <w:sz w:val="22"/>
                <w:szCs w:val="22"/>
                <w:lang w:val="sr-Cyrl-CS"/>
              </w:rPr>
              <w:t>, ослањајући се на искуства у производњи, посебно у школском пластенику</w:t>
            </w:r>
            <w:r w:rsidRPr="00851871">
              <w:rPr>
                <w:bCs/>
                <w:sz w:val="22"/>
                <w:szCs w:val="22"/>
                <w:lang w:val="sr-Cyrl-CS"/>
              </w:rPr>
              <w:t>,</w:t>
            </w:r>
          </w:p>
          <w:p w14:paraId="76ED04E0" w14:textId="77777777" w:rsidR="004C5E14" w:rsidRPr="00465E6E" w:rsidRDefault="004C5E14" w:rsidP="004C5E14">
            <w:pPr>
              <w:numPr>
                <w:ilvl w:val="0"/>
                <w:numId w:val="27"/>
              </w:numPr>
              <w:ind w:left="318" w:hanging="284"/>
              <w:jc w:val="both"/>
              <w:rPr>
                <w:bCs/>
                <w:sz w:val="22"/>
                <w:szCs w:val="22"/>
                <w:lang w:val="sr-Cyrl-CS"/>
              </w:rPr>
            </w:pPr>
            <w:r w:rsidRPr="00465E6E">
              <w:rPr>
                <w:noProof/>
                <w:sz w:val="22"/>
                <w:szCs w:val="22"/>
                <w:lang w:val="sr-Cyrl-CS"/>
              </w:rPr>
              <w:t>организовати самосталан или</w:t>
            </w:r>
          </w:p>
          <w:p w14:paraId="7DE10B32" w14:textId="77777777" w:rsidR="004C5E14" w:rsidRDefault="004C5E14" w:rsidP="004C5E14">
            <w:pPr>
              <w:ind w:left="318"/>
              <w:jc w:val="both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групни истраживачки рад</w:t>
            </w:r>
          </w:p>
          <w:p w14:paraId="74D52A59" w14:textId="108DBFB0" w:rsidR="004C5E14" w:rsidRPr="006B07AE" w:rsidRDefault="004C5E14" w:rsidP="00CB142F">
            <w:pPr>
              <w:pStyle w:val="ListParagraph"/>
              <w:numPr>
                <w:ilvl w:val="0"/>
                <w:numId w:val="9"/>
              </w:numPr>
              <w:ind w:left="349" w:hanging="251"/>
              <w:jc w:val="both"/>
              <w:rPr>
                <w:sz w:val="22"/>
                <w:szCs w:val="22"/>
              </w:rPr>
            </w:pPr>
            <w:r w:rsidRPr="00CB142F">
              <w:rPr>
                <w:noProof/>
                <w:sz w:val="22"/>
                <w:szCs w:val="22"/>
                <w:lang w:val="sr-Cyrl-CS"/>
              </w:rPr>
              <w:t xml:space="preserve">ученика на трему  </w:t>
            </w:r>
            <w:r w:rsidR="003F6124" w:rsidRPr="00CB142F">
              <w:rPr>
                <w:noProof/>
                <w:sz w:val="22"/>
                <w:szCs w:val="22"/>
                <w:lang w:val="sr-Cyrl-CS"/>
              </w:rPr>
              <w:t>најчешће грешке у производњи поврћа у заштићеном простору.</w:t>
            </w:r>
          </w:p>
        </w:tc>
      </w:tr>
      <w:tr w:rsidR="004C5E14" w:rsidRPr="006B07AE" w14:paraId="1DE270DD" w14:textId="77777777" w:rsidTr="00B02E61">
        <w:trPr>
          <w:jc w:val="center"/>
        </w:trPr>
        <w:tc>
          <w:tcPr>
            <w:tcW w:w="930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BE26805" w14:textId="77777777" w:rsidR="004C5E14" w:rsidRPr="006B07AE" w:rsidRDefault="005E709F" w:rsidP="005E709F">
            <w:pPr>
              <w:pStyle w:val="ListParagraph"/>
              <w:numPr>
                <w:ilvl w:val="0"/>
                <w:numId w:val="31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Производња расада поврћа</w:t>
            </w:r>
          </w:p>
          <w:p w14:paraId="47BD5C56" w14:textId="77777777" w:rsidR="004C5E14" w:rsidRPr="006B07AE" w:rsidRDefault="004C5E14" w:rsidP="004C5E14">
            <w:pPr>
              <w:rPr>
                <w:b/>
                <w:sz w:val="22"/>
                <w:szCs w:val="22"/>
                <w:lang w:val="sr-Latn-BA"/>
              </w:rPr>
            </w:pPr>
          </w:p>
        </w:tc>
        <w:tc>
          <w:tcPr>
            <w:tcW w:w="825" w:type="pct"/>
            <w:gridSpan w:val="3"/>
            <w:tcBorders>
              <w:left w:val="single" w:sz="4" w:space="0" w:color="auto"/>
            </w:tcBorders>
          </w:tcPr>
          <w:p w14:paraId="468C24E3" w14:textId="77777777" w:rsidR="009766C6" w:rsidRPr="009766C6" w:rsidRDefault="009766C6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планира активности везане за производњу расада поврћа,</w:t>
            </w:r>
          </w:p>
          <w:p w14:paraId="096FE38C" w14:textId="77777777" w:rsidR="004C5E14" w:rsidRPr="009766C6" w:rsidRDefault="004C5E14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наброји врсте поврћа</w:t>
            </w:r>
            <w:r w:rsidR="009766C6">
              <w:rPr>
                <w:sz w:val="22"/>
                <w:szCs w:val="22"/>
                <w:lang w:val="sr-Cyrl-BA"/>
              </w:rPr>
              <w:t xml:space="preserve"> које се производи из расада,</w:t>
            </w:r>
          </w:p>
          <w:p w14:paraId="2479257D" w14:textId="77777777" w:rsidR="009766C6" w:rsidRPr="009766C6" w:rsidRDefault="009766C6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израчуна количину сјемена за планирану површина,</w:t>
            </w:r>
          </w:p>
          <w:p w14:paraId="569FE5A8" w14:textId="77777777" w:rsidR="004C5E14" w:rsidRPr="009766C6" w:rsidRDefault="009766C6" w:rsidP="009766C6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дефинише принципе производње квалитетног расада,</w:t>
            </w:r>
          </w:p>
          <w:p w14:paraId="4F3A2F2E" w14:textId="77777777" w:rsidR="009766C6" w:rsidRPr="009766C6" w:rsidRDefault="004C5E14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објасни</w:t>
            </w:r>
            <w:r w:rsidRPr="00B34BC1">
              <w:rPr>
                <w:sz w:val="22"/>
                <w:szCs w:val="22"/>
                <w:lang w:val="sr-Cyrl-BA"/>
              </w:rPr>
              <w:t xml:space="preserve"> мјере </w:t>
            </w:r>
            <w:r w:rsidR="009766C6">
              <w:rPr>
                <w:sz w:val="22"/>
                <w:szCs w:val="22"/>
                <w:lang w:val="sr-Cyrl-BA"/>
              </w:rPr>
              <w:t>његе расада ,</w:t>
            </w:r>
          </w:p>
          <w:p w14:paraId="0630C6B0" w14:textId="77777777" w:rsidR="004C5E14" w:rsidRPr="00714B4D" w:rsidRDefault="004C5E14" w:rsidP="00714B4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9766C6">
              <w:rPr>
                <w:sz w:val="22"/>
                <w:szCs w:val="22"/>
                <w:lang w:val="sr-Cyrl-BA"/>
              </w:rPr>
              <w:t xml:space="preserve"> </w:t>
            </w:r>
            <w:r w:rsidR="009766C6">
              <w:rPr>
                <w:sz w:val="22"/>
                <w:szCs w:val="22"/>
                <w:lang w:val="sr-Cyrl-BA"/>
              </w:rPr>
              <w:t>наброји елементе оцјене</w:t>
            </w:r>
            <w:r w:rsidR="00714B4D">
              <w:rPr>
                <w:sz w:val="22"/>
                <w:szCs w:val="22"/>
                <w:lang w:val="sr-Cyrl-BA"/>
              </w:rPr>
              <w:t xml:space="preserve"> квалитета расада по врстама поврћа.</w:t>
            </w:r>
          </w:p>
          <w:p w14:paraId="184312A6" w14:textId="77777777" w:rsidR="004C5E14" w:rsidRPr="009766C6" w:rsidRDefault="00714B4D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објасни</w:t>
            </w:r>
            <w:r w:rsidR="004C5E14" w:rsidRPr="00B34BC1">
              <w:rPr>
                <w:sz w:val="22"/>
                <w:szCs w:val="22"/>
                <w:lang w:val="sr-Cyrl-BA"/>
              </w:rPr>
              <w:t xml:space="preserve"> најчешће грешке произвођача </w:t>
            </w:r>
            <w:r w:rsidR="00B02E61">
              <w:rPr>
                <w:sz w:val="22"/>
                <w:szCs w:val="22"/>
                <w:lang w:val="sr-Cyrl-BA"/>
              </w:rPr>
              <w:t>расада</w:t>
            </w:r>
            <w:r>
              <w:rPr>
                <w:sz w:val="22"/>
                <w:szCs w:val="22"/>
                <w:lang w:val="sr-Cyrl-BA"/>
              </w:rPr>
              <w:t xml:space="preserve"> поврћа.</w:t>
            </w:r>
          </w:p>
          <w:p w14:paraId="602F336F" w14:textId="77777777" w:rsidR="004C5E14" w:rsidRPr="00B34BC1" w:rsidRDefault="00714B4D" w:rsidP="00714B4D">
            <w:pPr>
              <w:pStyle w:val="ListParagraph"/>
              <w:ind w:left="349"/>
              <w:rPr>
                <w:sz w:val="22"/>
                <w:szCs w:val="22"/>
                <w:lang w:val="sr-Cyrl-BA"/>
              </w:rPr>
            </w:pPr>
            <w:r w:rsidRPr="00B34BC1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810" w:type="pct"/>
            <w:gridSpan w:val="2"/>
            <w:tcBorders>
              <w:left w:val="single" w:sz="4" w:space="0" w:color="auto"/>
            </w:tcBorders>
          </w:tcPr>
          <w:p w14:paraId="0DD50DF5" w14:textId="77777777" w:rsidR="00714B4D" w:rsidRPr="00714B4D" w:rsidRDefault="00714B4D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предложи вријеме сјетве расада поврћа,</w:t>
            </w:r>
          </w:p>
          <w:p w14:paraId="4185214F" w14:textId="77777777" w:rsidR="00714B4D" w:rsidRPr="00F145BD" w:rsidRDefault="00714B4D" w:rsidP="00714B4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одабере супстрат, чаше и контејнере за сјетву зависно од врсте поврћа,</w:t>
            </w:r>
          </w:p>
          <w:p w14:paraId="2B5B9B1C" w14:textId="77777777" w:rsidR="00F145BD" w:rsidRPr="00F145BD" w:rsidRDefault="00F145BD" w:rsidP="00F145B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предложи мјере његе расада у оптималним роковима,</w:t>
            </w:r>
          </w:p>
          <w:p w14:paraId="745A389E" w14:textId="77777777" w:rsidR="00714B4D" w:rsidRPr="00714B4D" w:rsidRDefault="004C5E14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препозна </w:t>
            </w:r>
            <w:r w:rsidRPr="00B34BC1">
              <w:rPr>
                <w:sz w:val="22"/>
                <w:szCs w:val="22"/>
              </w:rPr>
              <w:t xml:space="preserve"> </w:t>
            </w:r>
            <w:r w:rsidR="00714B4D">
              <w:rPr>
                <w:sz w:val="22"/>
                <w:szCs w:val="22"/>
              </w:rPr>
              <w:t>квалитетан расад по врстама поврћа,</w:t>
            </w:r>
          </w:p>
          <w:p w14:paraId="443AEF1F" w14:textId="77777777" w:rsidR="004C5E14" w:rsidRPr="00714B4D" w:rsidRDefault="004C5E14" w:rsidP="00F145B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уочи </w:t>
            </w:r>
            <w:r w:rsidR="00F145BD">
              <w:rPr>
                <w:sz w:val="22"/>
                <w:szCs w:val="22"/>
              </w:rPr>
              <w:t>грешке у производњи расада поврћа.</w:t>
            </w:r>
          </w:p>
          <w:p w14:paraId="23F45D7E" w14:textId="77777777" w:rsidR="00714B4D" w:rsidRPr="00B34BC1" w:rsidRDefault="00714B4D" w:rsidP="00F145BD">
            <w:pPr>
              <w:pStyle w:val="ListParagraph"/>
              <w:ind w:left="349"/>
              <w:rPr>
                <w:sz w:val="22"/>
                <w:szCs w:val="22"/>
              </w:rPr>
            </w:pPr>
          </w:p>
        </w:tc>
        <w:tc>
          <w:tcPr>
            <w:tcW w:w="1185" w:type="pct"/>
            <w:gridSpan w:val="2"/>
            <w:tcBorders>
              <w:left w:val="single" w:sz="4" w:space="0" w:color="auto"/>
            </w:tcBorders>
          </w:tcPr>
          <w:p w14:paraId="70B36D75" w14:textId="77777777" w:rsidR="004C5E14" w:rsidRPr="006B07AE" w:rsidRDefault="004C5E14" w:rsidP="004C5E14">
            <w:pPr>
              <w:pStyle w:val="ListParagraph"/>
              <w:numPr>
                <w:ilvl w:val="0"/>
                <w:numId w:val="9"/>
              </w:numPr>
              <w:ind w:left="185" w:hanging="185"/>
              <w:rPr>
                <w:sz w:val="22"/>
                <w:szCs w:val="22"/>
                <w:lang w:val="hr-HR"/>
              </w:rPr>
            </w:pPr>
          </w:p>
        </w:tc>
        <w:tc>
          <w:tcPr>
            <w:tcW w:w="1250" w:type="pct"/>
            <w:gridSpan w:val="2"/>
            <w:tcBorders>
              <w:left w:val="single" w:sz="4" w:space="0" w:color="auto"/>
            </w:tcBorders>
          </w:tcPr>
          <w:p w14:paraId="42D4C501" w14:textId="28FF7AFC" w:rsidR="004C5E14" w:rsidRPr="006B07AE" w:rsidRDefault="004C5E14" w:rsidP="00CB142F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14:paraId="77968BE1" w14:textId="77777777" w:rsidR="004C5E14" w:rsidRPr="00465E6E" w:rsidRDefault="00D47CBA" w:rsidP="00CB142F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подстицати ученике да изнесу искуства из школског пластеника или из сопственог  газдинства</w:t>
            </w:r>
            <w:r w:rsidR="004C5E14" w:rsidRPr="006B07A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везане за тему,</w:t>
            </w:r>
          </w:p>
          <w:p w14:paraId="658132BE" w14:textId="77777777" w:rsidR="004C5E14" w:rsidRPr="00D47CBA" w:rsidRDefault="004C5E14" w:rsidP="00CB142F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 w:rsidRPr="00465E6E">
              <w:rPr>
                <w:sz w:val="22"/>
                <w:szCs w:val="22"/>
              </w:rPr>
              <w:t>п</w:t>
            </w:r>
            <w:r w:rsidRPr="00465E6E">
              <w:rPr>
                <w:sz w:val="22"/>
                <w:szCs w:val="22"/>
                <w:lang w:val="hr-HR"/>
              </w:rPr>
              <w:t xml:space="preserve">ри обради </w:t>
            </w:r>
            <w:r w:rsidRPr="00465E6E">
              <w:rPr>
                <w:sz w:val="22"/>
                <w:szCs w:val="22"/>
              </w:rPr>
              <w:t>теме</w:t>
            </w:r>
            <w:r w:rsidRPr="00465E6E">
              <w:rPr>
                <w:sz w:val="22"/>
                <w:szCs w:val="22"/>
                <w:lang w:val="hr-HR"/>
              </w:rPr>
              <w:t xml:space="preserve"> припремити </w:t>
            </w:r>
            <w:r w:rsidR="00D47CBA">
              <w:rPr>
                <w:sz w:val="22"/>
                <w:szCs w:val="22"/>
              </w:rPr>
              <w:t>узорке ситног инвентара за сјетву као и узорке различитих супстрата,</w:t>
            </w:r>
          </w:p>
          <w:p w14:paraId="2884948B" w14:textId="77777777" w:rsidR="00D47CBA" w:rsidRPr="008D0D25" w:rsidRDefault="00D47CBA" w:rsidP="00CB142F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у групном раду вјежбати прорачуне везане за сјетву </w:t>
            </w:r>
            <w:r w:rsidR="00790D2E">
              <w:rPr>
                <w:sz w:val="22"/>
                <w:szCs w:val="22"/>
                <w:lang w:val="sr-Cyrl-BA"/>
              </w:rPr>
              <w:t xml:space="preserve">             ( припремити задатке),</w:t>
            </w:r>
          </w:p>
          <w:p w14:paraId="01435318" w14:textId="77777777" w:rsidR="004C5E14" w:rsidRPr="00851871" w:rsidRDefault="004C5E14" w:rsidP="00CB142F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 w:rsidRPr="00851871">
              <w:rPr>
                <w:bCs/>
                <w:sz w:val="22"/>
                <w:szCs w:val="22"/>
                <w:lang w:val="sr-Cyrl-CS"/>
              </w:rPr>
              <w:t>при</w:t>
            </w:r>
            <w:r>
              <w:rPr>
                <w:bCs/>
                <w:sz w:val="22"/>
                <w:szCs w:val="22"/>
                <w:lang w:val="sr-Cyrl-CS"/>
              </w:rPr>
              <w:t>премити примјере који приказуј</w:t>
            </w:r>
            <w:r w:rsidR="00D47CBA">
              <w:rPr>
                <w:bCs/>
                <w:sz w:val="22"/>
                <w:szCs w:val="22"/>
                <w:lang w:val="sr-Cyrl-CS"/>
              </w:rPr>
              <w:t>у</w:t>
            </w:r>
            <w:r>
              <w:rPr>
                <w:bCs/>
                <w:sz w:val="22"/>
                <w:szCs w:val="22"/>
                <w:lang w:val="sr-Cyrl-CS"/>
              </w:rPr>
              <w:t xml:space="preserve"> мјере</w:t>
            </w:r>
            <w:r w:rsidR="00D47CBA">
              <w:rPr>
                <w:bCs/>
                <w:sz w:val="22"/>
                <w:szCs w:val="22"/>
                <w:lang w:val="sr-Cyrl-CS"/>
              </w:rPr>
              <w:t xml:space="preserve"> његе</w:t>
            </w:r>
            <w:r>
              <w:rPr>
                <w:bCs/>
                <w:sz w:val="22"/>
                <w:szCs w:val="22"/>
                <w:lang w:val="sr-Cyrl-CS"/>
              </w:rPr>
              <w:t xml:space="preserve"> у производњи </w:t>
            </w:r>
            <w:r w:rsidR="00D47CBA">
              <w:rPr>
                <w:sz w:val="22"/>
                <w:szCs w:val="22"/>
                <w:lang w:val="sr-Cyrl-BA"/>
              </w:rPr>
              <w:t>расада</w:t>
            </w:r>
            <w:r>
              <w:rPr>
                <w:sz w:val="22"/>
                <w:szCs w:val="22"/>
                <w:lang w:val="sr-Cyrl-BA"/>
              </w:rPr>
              <w:t xml:space="preserve"> поврћа </w:t>
            </w:r>
            <w:r>
              <w:rPr>
                <w:bCs/>
                <w:sz w:val="22"/>
                <w:szCs w:val="22"/>
                <w:lang w:val="sr-Cyrl-CS"/>
              </w:rPr>
              <w:t xml:space="preserve">са освртом на међусобне разлике, </w:t>
            </w:r>
          </w:p>
          <w:p w14:paraId="0ED774D9" w14:textId="77777777" w:rsidR="004C5E14" w:rsidRDefault="004C5E14" w:rsidP="00CB142F">
            <w:pPr>
              <w:numPr>
                <w:ilvl w:val="0"/>
                <w:numId w:val="27"/>
              </w:numPr>
              <w:ind w:left="318" w:hanging="284"/>
              <w:rPr>
                <w:bCs/>
                <w:sz w:val="22"/>
                <w:szCs w:val="22"/>
                <w:lang w:val="sr-Cyrl-CS"/>
              </w:rPr>
            </w:pPr>
            <w:r w:rsidRPr="00851871">
              <w:rPr>
                <w:bCs/>
                <w:sz w:val="22"/>
                <w:szCs w:val="22"/>
                <w:lang w:val="sr-Cyrl-CS"/>
              </w:rPr>
              <w:t>подстицати ученике да самостално закључују везано за тему,</w:t>
            </w:r>
          </w:p>
          <w:p w14:paraId="7AAA53FD" w14:textId="77777777" w:rsidR="004C5E14" w:rsidRPr="00465E6E" w:rsidRDefault="004C5E14" w:rsidP="00CB142F">
            <w:pPr>
              <w:numPr>
                <w:ilvl w:val="0"/>
                <w:numId w:val="27"/>
              </w:numPr>
              <w:ind w:left="318" w:hanging="284"/>
              <w:rPr>
                <w:bCs/>
                <w:sz w:val="22"/>
                <w:szCs w:val="22"/>
                <w:lang w:val="sr-Cyrl-CS"/>
              </w:rPr>
            </w:pPr>
            <w:r w:rsidRPr="00465E6E">
              <w:rPr>
                <w:noProof/>
                <w:sz w:val="22"/>
                <w:szCs w:val="22"/>
                <w:lang w:val="sr-Cyrl-CS"/>
              </w:rPr>
              <w:t>организовати самосталан или</w:t>
            </w:r>
          </w:p>
          <w:p w14:paraId="73650E3A" w14:textId="77777777" w:rsidR="004C5E14" w:rsidRDefault="004C5E14" w:rsidP="00CB142F">
            <w:pPr>
              <w:ind w:left="318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групни истраживачки рад</w:t>
            </w:r>
          </w:p>
          <w:p w14:paraId="06DFAC4D" w14:textId="77777777" w:rsidR="004C5E14" w:rsidRPr="00465E6E" w:rsidRDefault="004C5E14" w:rsidP="00CB142F">
            <w:pPr>
              <w:ind w:left="318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ученика на трему </w:t>
            </w:r>
            <w:r w:rsidRPr="00851871">
              <w:rPr>
                <w:noProof/>
                <w:sz w:val="22"/>
                <w:szCs w:val="22"/>
                <w:lang w:val="sr-Cyrl-CS"/>
              </w:rPr>
              <w:t xml:space="preserve"> утицаја</w:t>
            </w:r>
            <w:r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Pr="00851871">
              <w:rPr>
                <w:noProof/>
                <w:sz w:val="22"/>
                <w:szCs w:val="22"/>
                <w:lang w:val="sr-Cyrl-CS"/>
              </w:rPr>
              <w:t>вегетативних фактора на</w:t>
            </w:r>
            <w:r>
              <w:rPr>
                <w:noProof/>
                <w:sz w:val="22"/>
                <w:szCs w:val="22"/>
                <w:lang w:val="sr-Cyrl-CS"/>
              </w:rPr>
              <w:t xml:space="preserve"> производњу</w:t>
            </w:r>
            <w:r w:rsidRPr="00851871"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="00D47CBA">
              <w:rPr>
                <w:sz w:val="22"/>
                <w:szCs w:val="22"/>
                <w:lang w:val="sr-Cyrl-BA"/>
              </w:rPr>
              <w:t>расада</w:t>
            </w:r>
            <w:r>
              <w:rPr>
                <w:sz w:val="22"/>
                <w:szCs w:val="22"/>
                <w:lang w:val="sr-Cyrl-BA"/>
              </w:rPr>
              <w:t xml:space="preserve"> поврћа</w:t>
            </w:r>
            <w:r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Pr="00851871">
              <w:rPr>
                <w:noProof/>
                <w:sz w:val="22"/>
                <w:szCs w:val="22"/>
                <w:lang w:val="sr-Cyrl-CS"/>
              </w:rPr>
              <w:t>(</w:t>
            </w:r>
            <w:r w:rsidR="00D47CBA">
              <w:rPr>
                <w:noProof/>
                <w:sz w:val="22"/>
                <w:szCs w:val="22"/>
                <w:lang w:val="sr-Cyrl-CS"/>
              </w:rPr>
              <w:t>школски пластеник или тунел</w:t>
            </w:r>
            <w:r w:rsidRPr="00851871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ru-RU"/>
              </w:rPr>
              <w:t>).</w:t>
            </w:r>
            <w:r w:rsidRPr="00851871">
              <w:rPr>
                <w:noProof/>
                <w:sz w:val="22"/>
                <w:szCs w:val="22"/>
                <w:lang w:val="sr-Cyrl-CS"/>
              </w:rPr>
              <w:t xml:space="preserve">         </w:t>
            </w:r>
          </w:p>
          <w:p w14:paraId="4DE1C8BC" w14:textId="77777777" w:rsidR="004C5E14" w:rsidRPr="00465E6E" w:rsidRDefault="004C5E14" w:rsidP="00CB142F">
            <w:pPr>
              <w:rPr>
                <w:sz w:val="22"/>
                <w:szCs w:val="22"/>
              </w:rPr>
            </w:pPr>
          </w:p>
          <w:p w14:paraId="69DEA811" w14:textId="77777777" w:rsidR="004C5E14" w:rsidRPr="006B07AE" w:rsidRDefault="004C5E14" w:rsidP="00CB142F">
            <w:pPr>
              <w:pStyle w:val="BodyText"/>
              <w:spacing w:after="0"/>
              <w:ind w:left="245" w:hanging="221"/>
              <w:rPr>
                <w:sz w:val="22"/>
                <w:szCs w:val="22"/>
              </w:rPr>
            </w:pPr>
          </w:p>
        </w:tc>
      </w:tr>
      <w:tr w:rsidR="008C5BE7" w:rsidRPr="006B07AE" w14:paraId="09A88201" w14:textId="77777777" w:rsidTr="00B02E61">
        <w:trPr>
          <w:jc w:val="center"/>
        </w:trPr>
        <w:tc>
          <w:tcPr>
            <w:tcW w:w="930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13109C37" w14:textId="77777777" w:rsidR="008C5BE7" w:rsidRDefault="008C5BE7" w:rsidP="005E709F">
            <w:pPr>
              <w:pStyle w:val="ListParagraph"/>
              <w:numPr>
                <w:ilvl w:val="0"/>
                <w:numId w:val="31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Цјелогодишња производња поврћа у заштићеним просторима</w:t>
            </w:r>
          </w:p>
        </w:tc>
        <w:tc>
          <w:tcPr>
            <w:tcW w:w="825" w:type="pct"/>
            <w:gridSpan w:val="3"/>
            <w:tcBorders>
              <w:left w:val="single" w:sz="4" w:space="0" w:color="auto"/>
            </w:tcBorders>
          </w:tcPr>
          <w:p w14:paraId="7F4599DB" w14:textId="77777777" w:rsidR="008C5BE7" w:rsidRPr="00B02E61" w:rsidRDefault="008C5BE7" w:rsidP="00C85D3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планира активности везане за расађивање поврћа на земљиште пластеника,</w:t>
            </w:r>
          </w:p>
          <w:p w14:paraId="2C2C6963" w14:textId="77777777" w:rsidR="008C5BE7" w:rsidRPr="00B02E61" w:rsidRDefault="008C5BE7" w:rsidP="00C85D3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B02E61">
              <w:rPr>
                <w:sz w:val="22"/>
                <w:szCs w:val="22"/>
              </w:rPr>
              <w:t xml:space="preserve"> </w:t>
            </w:r>
            <w:r w:rsidRPr="00B02E61">
              <w:rPr>
                <w:sz w:val="22"/>
                <w:szCs w:val="22"/>
                <w:lang w:val="sr-Cyrl-BA"/>
              </w:rPr>
              <w:t xml:space="preserve">израчуна </w:t>
            </w:r>
            <w:r>
              <w:rPr>
                <w:sz w:val="22"/>
                <w:szCs w:val="22"/>
                <w:lang w:val="sr-Cyrl-BA"/>
              </w:rPr>
              <w:t>број биљака  на планираној површини пластеника,</w:t>
            </w:r>
          </w:p>
          <w:p w14:paraId="3ED3B423" w14:textId="77777777" w:rsidR="008C5BE7" w:rsidRPr="009766C6" w:rsidRDefault="008C5BE7" w:rsidP="00C85D3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оптималне </w:t>
            </w:r>
            <w:r>
              <w:rPr>
                <w:sz w:val="22"/>
                <w:szCs w:val="22"/>
                <w:lang w:val="sr-Cyrl-BA"/>
              </w:rPr>
              <w:lastRenderedPageBreak/>
              <w:t>услове у производњи поврћа у пластенику, ,</w:t>
            </w:r>
          </w:p>
          <w:p w14:paraId="5AB26CE4" w14:textId="77777777" w:rsidR="008C5BE7" w:rsidRPr="00B02E61" w:rsidRDefault="008C5BE7" w:rsidP="00C85D3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објасни</w:t>
            </w:r>
            <w:r w:rsidRPr="00B34BC1">
              <w:rPr>
                <w:sz w:val="22"/>
                <w:szCs w:val="22"/>
                <w:lang w:val="sr-Cyrl-BA"/>
              </w:rPr>
              <w:t xml:space="preserve"> мјере </w:t>
            </w:r>
            <w:r>
              <w:rPr>
                <w:sz w:val="22"/>
                <w:szCs w:val="22"/>
                <w:lang w:val="sr-Cyrl-BA"/>
              </w:rPr>
              <w:t>његе поврћа у пластенику ,</w:t>
            </w:r>
          </w:p>
          <w:p w14:paraId="0A08604A" w14:textId="77777777" w:rsidR="008C5BE7" w:rsidRPr="009766C6" w:rsidRDefault="008C5BE7" w:rsidP="00C85D3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планира вријеме бербе поврћа и начин чувања поврћа,</w:t>
            </w:r>
          </w:p>
          <w:p w14:paraId="7E62BB37" w14:textId="77777777" w:rsidR="008C5BE7" w:rsidRPr="00B02E61" w:rsidRDefault="008C5BE7" w:rsidP="00C85D3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B02E61">
              <w:rPr>
                <w:sz w:val="22"/>
                <w:szCs w:val="22"/>
                <w:lang w:val="sr-Cyrl-BA"/>
              </w:rPr>
              <w:t xml:space="preserve"> објасни најчешће грешке произвођача поврћа</w:t>
            </w:r>
            <w:r>
              <w:rPr>
                <w:sz w:val="22"/>
                <w:szCs w:val="22"/>
                <w:lang w:val="sr-Cyrl-BA"/>
              </w:rPr>
              <w:t xml:space="preserve"> у заштићеном простору</w:t>
            </w:r>
            <w:r w:rsidRPr="00B02E61">
              <w:rPr>
                <w:sz w:val="22"/>
                <w:szCs w:val="22"/>
                <w:lang w:val="sr-Cyrl-BA"/>
              </w:rPr>
              <w:t>.</w:t>
            </w:r>
          </w:p>
          <w:p w14:paraId="2CB51FFF" w14:textId="77777777" w:rsidR="008C5BE7" w:rsidRPr="00B34BC1" w:rsidRDefault="008C5BE7" w:rsidP="00C85D33">
            <w:pPr>
              <w:pStyle w:val="ListParagraph"/>
              <w:ind w:left="349"/>
              <w:rPr>
                <w:sz w:val="22"/>
                <w:szCs w:val="22"/>
                <w:lang w:val="sr-Cyrl-BA"/>
              </w:rPr>
            </w:pPr>
            <w:r w:rsidRPr="00B34BC1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810" w:type="pct"/>
            <w:gridSpan w:val="2"/>
            <w:tcBorders>
              <w:left w:val="single" w:sz="4" w:space="0" w:color="auto"/>
            </w:tcBorders>
          </w:tcPr>
          <w:p w14:paraId="3B994C95" w14:textId="77777777" w:rsidR="008C5BE7" w:rsidRPr="00714B4D" w:rsidRDefault="008C5BE7" w:rsidP="00C85D3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предложи вријеме расађивања поврћа на земљиште пластеника,</w:t>
            </w:r>
          </w:p>
          <w:p w14:paraId="031BCCE5" w14:textId="77777777" w:rsidR="008C5BE7" w:rsidRPr="00B02E61" w:rsidRDefault="008C5BE7" w:rsidP="00C85D3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одреди вегетациони простор за биљке,</w:t>
            </w:r>
          </w:p>
          <w:p w14:paraId="5C901BB8" w14:textId="77777777" w:rsidR="008C5BE7" w:rsidRPr="00525413" w:rsidRDefault="008C5BE7" w:rsidP="0052541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предложи мјере његе поврћа у оптималним роковима,</w:t>
            </w:r>
          </w:p>
          <w:p w14:paraId="1F845A55" w14:textId="77777777" w:rsidR="008C5BE7" w:rsidRPr="00714B4D" w:rsidRDefault="008C5BE7" w:rsidP="00C85D3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одреди вријеме бербе и начин чувања плодова , </w:t>
            </w:r>
            <w:r w:rsidRPr="00B34BC1">
              <w:rPr>
                <w:sz w:val="22"/>
                <w:szCs w:val="22"/>
              </w:rPr>
              <w:t xml:space="preserve"> </w:t>
            </w:r>
          </w:p>
          <w:p w14:paraId="338A3C5B" w14:textId="77777777" w:rsidR="008C5BE7" w:rsidRPr="00714B4D" w:rsidRDefault="008C5BE7" w:rsidP="00C85D3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уочи грешке у производњи  поврћа у заштићеном простору.</w:t>
            </w:r>
          </w:p>
          <w:p w14:paraId="593A41DA" w14:textId="77777777" w:rsidR="008C5BE7" w:rsidRPr="00B34BC1" w:rsidRDefault="008C5BE7" w:rsidP="00C85D33">
            <w:pPr>
              <w:pStyle w:val="ListParagraph"/>
              <w:ind w:left="349"/>
              <w:rPr>
                <w:sz w:val="22"/>
                <w:szCs w:val="22"/>
              </w:rPr>
            </w:pPr>
          </w:p>
        </w:tc>
        <w:tc>
          <w:tcPr>
            <w:tcW w:w="1185" w:type="pct"/>
            <w:gridSpan w:val="2"/>
            <w:tcBorders>
              <w:left w:val="single" w:sz="4" w:space="0" w:color="auto"/>
            </w:tcBorders>
          </w:tcPr>
          <w:p w14:paraId="2AFD3D63" w14:textId="77777777" w:rsidR="008C5BE7" w:rsidRPr="006B07AE" w:rsidRDefault="008C5BE7" w:rsidP="004C5E14">
            <w:pPr>
              <w:pStyle w:val="ListParagraph"/>
              <w:numPr>
                <w:ilvl w:val="0"/>
                <w:numId w:val="9"/>
              </w:numPr>
              <w:ind w:left="185" w:hanging="185"/>
              <w:rPr>
                <w:sz w:val="22"/>
                <w:szCs w:val="22"/>
                <w:lang w:val="hr-HR"/>
              </w:rPr>
            </w:pPr>
          </w:p>
        </w:tc>
        <w:tc>
          <w:tcPr>
            <w:tcW w:w="1250" w:type="pct"/>
            <w:gridSpan w:val="2"/>
            <w:tcBorders>
              <w:left w:val="single" w:sz="4" w:space="0" w:color="auto"/>
            </w:tcBorders>
          </w:tcPr>
          <w:p w14:paraId="44D0E508" w14:textId="6C1DEA4A" w:rsidR="008C5BE7" w:rsidRPr="006B07AE" w:rsidRDefault="008C5BE7" w:rsidP="00CB142F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14:paraId="1CEF47CA" w14:textId="77777777" w:rsidR="008C5BE7" w:rsidRPr="00465E6E" w:rsidRDefault="008C5BE7" w:rsidP="00CB142F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подстицати ученике да изнесу искуства из школског пластеника или из сопственог  газдинства</w:t>
            </w:r>
            <w:r w:rsidRPr="006B07A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везане за тему,</w:t>
            </w:r>
          </w:p>
          <w:p w14:paraId="22A1C8BB" w14:textId="77777777" w:rsidR="008C5BE7" w:rsidRPr="00D47CBA" w:rsidRDefault="008C5BE7" w:rsidP="00CB142F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 w:rsidRPr="00465E6E">
              <w:rPr>
                <w:sz w:val="22"/>
                <w:szCs w:val="22"/>
              </w:rPr>
              <w:t>п</w:t>
            </w:r>
            <w:r w:rsidRPr="00465E6E">
              <w:rPr>
                <w:sz w:val="22"/>
                <w:szCs w:val="22"/>
                <w:lang w:val="hr-HR"/>
              </w:rPr>
              <w:t xml:space="preserve">ри обради </w:t>
            </w:r>
            <w:r w:rsidRPr="00465E6E">
              <w:rPr>
                <w:sz w:val="22"/>
                <w:szCs w:val="22"/>
              </w:rPr>
              <w:t>теме</w:t>
            </w:r>
            <w:r w:rsidRPr="00465E6E">
              <w:rPr>
                <w:sz w:val="22"/>
                <w:szCs w:val="22"/>
                <w:lang w:val="hr-HR"/>
              </w:rPr>
              <w:t xml:space="preserve"> припремити </w:t>
            </w:r>
            <w:r>
              <w:rPr>
                <w:sz w:val="22"/>
                <w:szCs w:val="22"/>
              </w:rPr>
              <w:t>узорке расада поврћа спремног за расађивањ,</w:t>
            </w:r>
          </w:p>
          <w:p w14:paraId="339E7830" w14:textId="77777777" w:rsidR="008C5BE7" w:rsidRPr="008D0D25" w:rsidRDefault="008C5BE7" w:rsidP="00CB142F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у групном раду вјежбати прорачуне везане за број биљака по м2 ( припремити задатке),</w:t>
            </w:r>
          </w:p>
          <w:p w14:paraId="6175A380" w14:textId="77777777" w:rsidR="008C5BE7" w:rsidRPr="00851871" w:rsidRDefault="008C5BE7" w:rsidP="00CB142F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 w:rsidRPr="00851871">
              <w:rPr>
                <w:bCs/>
                <w:sz w:val="22"/>
                <w:szCs w:val="22"/>
                <w:lang w:val="sr-Cyrl-CS"/>
              </w:rPr>
              <w:lastRenderedPageBreak/>
              <w:t>при</w:t>
            </w:r>
            <w:r>
              <w:rPr>
                <w:bCs/>
                <w:sz w:val="22"/>
                <w:szCs w:val="22"/>
                <w:lang w:val="sr-Cyrl-CS"/>
              </w:rPr>
              <w:t xml:space="preserve">премити примјере који приказују мјере његе у производњи </w:t>
            </w:r>
            <w:r>
              <w:rPr>
                <w:sz w:val="22"/>
                <w:szCs w:val="22"/>
                <w:lang w:val="sr-Cyrl-BA"/>
              </w:rPr>
              <w:t xml:space="preserve">поврћа </w:t>
            </w:r>
            <w:r>
              <w:rPr>
                <w:bCs/>
                <w:sz w:val="22"/>
                <w:szCs w:val="22"/>
                <w:lang w:val="sr-Cyrl-CS"/>
              </w:rPr>
              <w:t xml:space="preserve">са освртом на међусобне разлике, </w:t>
            </w:r>
          </w:p>
          <w:p w14:paraId="790E4C13" w14:textId="77777777" w:rsidR="008C5BE7" w:rsidRDefault="008C5BE7" w:rsidP="00CB142F">
            <w:pPr>
              <w:numPr>
                <w:ilvl w:val="0"/>
                <w:numId w:val="27"/>
              </w:numPr>
              <w:ind w:left="318" w:hanging="284"/>
              <w:rPr>
                <w:bCs/>
                <w:sz w:val="22"/>
                <w:szCs w:val="22"/>
                <w:lang w:val="sr-Cyrl-CS"/>
              </w:rPr>
            </w:pPr>
            <w:r w:rsidRPr="00851871">
              <w:rPr>
                <w:bCs/>
                <w:sz w:val="22"/>
                <w:szCs w:val="22"/>
                <w:lang w:val="sr-Cyrl-CS"/>
              </w:rPr>
              <w:t>подстицати ученике да самостално закључују везано за тему,</w:t>
            </w:r>
          </w:p>
          <w:p w14:paraId="3489684B" w14:textId="77777777" w:rsidR="008C5BE7" w:rsidRPr="00465E6E" w:rsidRDefault="008C5BE7" w:rsidP="00CB142F">
            <w:pPr>
              <w:numPr>
                <w:ilvl w:val="0"/>
                <w:numId w:val="27"/>
              </w:numPr>
              <w:ind w:left="318" w:hanging="284"/>
              <w:rPr>
                <w:bCs/>
                <w:sz w:val="22"/>
                <w:szCs w:val="22"/>
                <w:lang w:val="sr-Cyrl-CS"/>
              </w:rPr>
            </w:pPr>
            <w:r w:rsidRPr="00465E6E">
              <w:rPr>
                <w:noProof/>
                <w:sz w:val="22"/>
                <w:szCs w:val="22"/>
                <w:lang w:val="sr-Cyrl-CS"/>
              </w:rPr>
              <w:t>организовати самосталан или</w:t>
            </w:r>
          </w:p>
          <w:p w14:paraId="1672D499" w14:textId="77777777" w:rsidR="008C5BE7" w:rsidRDefault="008C5BE7" w:rsidP="00CB142F">
            <w:pPr>
              <w:ind w:left="318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групни истраживачки рад</w:t>
            </w:r>
          </w:p>
          <w:p w14:paraId="4E52B2C5" w14:textId="77777777" w:rsidR="008C5BE7" w:rsidRPr="00465E6E" w:rsidRDefault="008C5BE7" w:rsidP="00CB142F">
            <w:pPr>
              <w:ind w:left="318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ученика на трему </w:t>
            </w:r>
            <w:r w:rsidRPr="00851871">
              <w:rPr>
                <w:noProof/>
                <w:sz w:val="22"/>
                <w:szCs w:val="22"/>
                <w:lang w:val="sr-Cyrl-CS"/>
              </w:rPr>
              <w:t xml:space="preserve"> утицаја</w:t>
            </w:r>
            <w:r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Pr="00851871">
              <w:rPr>
                <w:noProof/>
                <w:sz w:val="22"/>
                <w:szCs w:val="22"/>
                <w:lang w:val="sr-Cyrl-CS"/>
              </w:rPr>
              <w:t>вегетативних фактора на</w:t>
            </w:r>
            <w:r>
              <w:rPr>
                <w:noProof/>
                <w:sz w:val="22"/>
                <w:szCs w:val="22"/>
                <w:lang w:val="sr-Cyrl-CS"/>
              </w:rPr>
              <w:t xml:space="preserve"> производњу</w:t>
            </w:r>
            <w:r w:rsidRPr="00851871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поврћа</w:t>
            </w:r>
            <w:r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Pr="00851871">
              <w:rPr>
                <w:noProof/>
                <w:sz w:val="22"/>
                <w:szCs w:val="22"/>
                <w:lang w:val="sr-Cyrl-CS"/>
              </w:rPr>
              <w:t>(</w:t>
            </w:r>
            <w:r>
              <w:rPr>
                <w:noProof/>
                <w:sz w:val="22"/>
                <w:szCs w:val="22"/>
                <w:lang w:val="sr-Cyrl-CS"/>
              </w:rPr>
              <w:t>школски пластеник или тунел</w:t>
            </w:r>
            <w:r w:rsidRPr="00851871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ru-RU"/>
              </w:rPr>
              <w:t>).</w:t>
            </w:r>
            <w:r w:rsidRPr="00851871">
              <w:rPr>
                <w:noProof/>
                <w:sz w:val="22"/>
                <w:szCs w:val="22"/>
                <w:lang w:val="sr-Cyrl-CS"/>
              </w:rPr>
              <w:t xml:space="preserve">         </w:t>
            </w:r>
          </w:p>
          <w:p w14:paraId="55A10A74" w14:textId="77777777" w:rsidR="008C5BE7" w:rsidRPr="00465E6E" w:rsidRDefault="008C5BE7" w:rsidP="00CB142F">
            <w:pPr>
              <w:rPr>
                <w:sz w:val="22"/>
                <w:szCs w:val="22"/>
              </w:rPr>
            </w:pPr>
          </w:p>
          <w:p w14:paraId="1E1AEAA5" w14:textId="77777777" w:rsidR="008C5BE7" w:rsidRPr="006B07AE" w:rsidRDefault="008C5BE7" w:rsidP="00CB142F">
            <w:pPr>
              <w:pStyle w:val="BodyText"/>
              <w:spacing w:after="0"/>
              <w:ind w:left="245" w:hanging="221"/>
              <w:rPr>
                <w:sz w:val="22"/>
                <w:szCs w:val="22"/>
              </w:rPr>
            </w:pPr>
          </w:p>
        </w:tc>
      </w:tr>
      <w:tr w:rsidR="004C5E14" w:rsidRPr="006B07AE" w14:paraId="51619BC5" w14:textId="77777777" w:rsidTr="004C5E14">
        <w:trPr>
          <w:jc w:val="center"/>
        </w:trPr>
        <w:tc>
          <w:tcPr>
            <w:tcW w:w="5000" w:type="pct"/>
            <w:gridSpan w:val="11"/>
          </w:tcPr>
          <w:p w14:paraId="20900D79" w14:textId="77777777" w:rsidR="004C5E14" w:rsidRPr="006B07AE" w:rsidRDefault="004C5E14" w:rsidP="004C5E1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4C5E14" w:rsidRPr="006B07AE" w14:paraId="5E5BF590" w14:textId="77777777" w:rsidTr="004C5E14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14:paraId="28A1B2FA" w14:textId="77777777" w:rsidR="004C5E14" w:rsidRPr="006B07AE" w:rsidRDefault="004C5E14" w:rsidP="004C5E14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Практична настава</w:t>
            </w:r>
            <w:r w:rsidR="0079058B">
              <w:rPr>
                <w:sz w:val="22"/>
                <w:szCs w:val="22"/>
                <w:lang w:val="sr-Cyrl-CS"/>
              </w:rPr>
              <w:t>,</w:t>
            </w:r>
            <w:r w:rsidR="0079058B">
              <w:rPr>
                <w:sz w:val="22"/>
                <w:szCs w:val="22"/>
                <w:lang w:val="sr-Latn-BA"/>
              </w:rPr>
              <w:t xml:space="preserve"> III </w:t>
            </w:r>
            <w:r w:rsidR="0079058B">
              <w:rPr>
                <w:sz w:val="22"/>
                <w:szCs w:val="22"/>
                <w:lang w:val="sr-Cyrl-BA"/>
              </w:rPr>
              <w:t>разред</w:t>
            </w:r>
          </w:p>
        </w:tc>
      </w:tr>
      <w:tr w:rsidR="004C5E14" w:rsidRPr="006B07AE" w14:paraId="5A7E0000" w14:textId="77777777" w:rsidTr="004C5E14">
        <w:trPr>
          <w:jc w:val="center"/>
        </w:trPr>
        <w:tc>
          <w:tcPr>
            <w:tcW w:w="5000" w:type="pct"/>
            <w:gridSpan w:val="11"/>
          </w:tcPr>
          <w:p w14:paraId="08E87FDD" w14:textId="77777777" w:rsidR="004C5E14" w:rsidRPr="00B34BC1" w:rsidRDefault="004C5E14" w:rsidP="004C5E14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</w:t>
            </w:r>
          </w:p>
        </w:tc>
      </w:tr>
      <w:tr w:rsidR="004C5E14" w:rsidRPr="006B07AE" w14:paraId="1902C09C" w14:textId="77777777" w:rsidTr="004C5E14">
        <w:trPr>
          <w:jc w:val="center"/>
        </w:trPr>
        <w:tc>
          <w:tcPr>
            <w:tcW w:w="5000" w:type="pct"/>
            <w:gridSpan w:val="11"/>
          </w:tcPr>
          <w:p w14:paraId="2ED2DB1D" w14:textId="77777777" w:rsidR="004C5E14" w:rsidRPr="006B07AE" w:rsidRDefault="004C5E14" w:rsidP="004C5E14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14:paraId="6A2CBC94" w14:textId="77777777" w:rsidR="004C5E14" w:rsidRDefault="004C5E14" w:rsidP="004C5E14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t xml:space="preserve">Друга стручна </w:t>
            </w:r>
            <w:r w:rsidRPr="006B07AE">
              <w:rPr>
                <w:sz w:val="22"/>
                <w:szCs w:val="22"/>
              </w:rPr>
              <w:t xml:space="preserve"> литература</w:t>
            </w:r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14:paraId="514B59D3" w14:textId="77777777" w:rsidR="004C5E14" w:rsidRPr="006B07AE" w:rsidRDefault="004C5E14" w:rsidP="004C5E14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</w:t>
            </w:r>
          </w:p>
          <w:p w14:paraId="52C1C83F" w14:textId="77777777" w:rsidR="004C5E14" w:rsidRPr="008C2984" w:rsidRDefault="00F04CA1" w:rsidP="004C5E14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Слике и шеме  различитих типова заштићених простора, </w:t>
            </w:r>
            <w:r w:rsidR="004C5E14">
              <w:rPr>
                <w:sz w:val="22"/>
                <w:szCs w:val="22"/>
                <w:lang w:val="sr-Cyrl-CS"/>
              </w:rPr>
              <w:t xml:space="preserve"> </w:t>
            </w:r>
          </w:p>
          <w:p w14:paraId="6F2BF57F" w14:textId="77777777" w:rsidR="004C5E14" w:rsidRPr="008C2984" w:rsidRDefault="004C5E14" w:rsidP="004C5E14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Узорци </w:t>
            </w:r>
            <w:r w:rsidR="00F04CA1">
              <w:rPr>
                <w:sz w:val="22"/>
                <w:szCs w:val="22"/>
                <w:lang w:val="sr-Cyrl-CS"/>
              </w:rPr>
              <w:t>супстрата и сјетвеног инвентара</w:t>
            </w:r>
          </w:p>
          <w:p w14:paraId="0475F676" w14:textId="77777777" w:rsidR="004C5E14" w:rsidRPr="006B07AE" w:rsidRDefault="004C5E14" w:rsidP="004C5E14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Вегетативни огледи у чашама</w:t>
            </w: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</w:p>
          <w:p w14:paraId="3C7CC0F1" w14:textId="77777777" w:rsidR="004C5E14" w:rsidRPr="006B07AE" w:rsidRDefault="004C5E14" w:rsidP="004C5E14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>П</w:t>
            </w:r>
            <w:r w:rsidRPr="006B07AE">
              <w:rPr>
                <w:sz w:val="22"/>
                <w:szCs w:val="22"/>
              </w:rPr>
              <w:t>резентације</w:t>
            </w:r>
          </w:p>
        </w:tc>
      </w:tr>
      <w:tr w:rsidR="004C5E14" w:rsidRPr="006B07AE" w14:paraId="3DCC3EF1" w14:textId="77777777" w:rsidTr="004C5E14">
        <w:trPr>
          <w:jc w:val="center"/>
        </w:trPr>
        <w:tc>
          <w:tcPr>
            <w:tcW w:w="5000" w:type="pct"/>
            <w:gridSpan w:val="11"/>
          </w:tcPr>
          <w:p w14:paraId="19A3D918" w14:textId="77777777" w:rsidR="004C5E14" w:rsidRPr="006B07AE" w:rsidRDefault="004C5E14" w:rsidP="004C5E1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4C5E14" w:rsidRPr="006B07AE" w14:paraId="56A75213" w14:textId="77777777" w:rsidTr="004C5E14">
        <w:trPr>
          <w:jc w:val="center"/>
        </w:trPr>
        <w:tc>
          <w:tcPr>
            <w:tcW w:w="5000" w:type="pct"/>
            <w:gridSpan w:val="11"/>
          </w:tcPr>
          <w:p w14:paraId="511CBDB9" w14:textId="57B50D84" w:rsidR="004C5E14" w:rsidRPr="006B07AE" w:rsidRDefault="004C5E14" w:rsidP="00490B6A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171B47CE" w14:textId="77777777" w:rsidR="004C5E14" w:rsidRPr="004C5E14" w:rsidRDefault="004C5E14" w:rsidP="00490B6A">
      <w:pPr>
        <w:rPr>
          <w:sz w:val="22"/>
          <w:szCs w:val="22"/>
        </w:rPr>
      </w:pPr>
    </w:p>
    <w:sectPr w:rsidR="004C5E14" w:rsidRPr="004C5E14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9D0EF3"/>
    <w:multiLevelType w:val="hybridMultilevel"/>
    <w:tmpl w:val="49883C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783B8D"/>
    <w:multiLevelType w:val="hybridMultilevel"/>
    <w:tmpl w:val="A3AC8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F56176"/>
    <w:multiLevelType w:val="hybridMultilevel"/>
    <w:tmpl w:val="C2443300"/>
    <w:lvl w:ilvl="0" w:tplc="F9A6E74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B973FC7"/>
    <w:multiLevelType w:val="hybridMultilevel"/>
    <w:tmpl w:val="A82630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A8004E"/>
    <w:multiLevelType w:val="hybridMultilevel"/>
    <w:tmpl w:val="AE92BB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CE66C5"/>
    <w:multiLevelType w:val="hybridMultilevel"/>
    <w:tmpl w:val="5E5C6F3A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>
    <w:nsid w:val="2B2723B6"/>
    <w:multiLevelType w:val="hybridMultilevel"/>
    <w:tmpl w:val="F378CE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F97756"/>
    <w:multiLevelType w:val="hybridMultilevel"/>
    <w:tmpl w:val="F8602C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E35D5D"/>
    <w:multiLevelType w:val="hybridMultilevel"/>
    <w:tmpl w:val="0F60319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9214AF"/>
    <w:multiLevelType w:val="hybridMultilevel"/>
    <w:tmpl w:val="64AA67A0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3E57B7C"/>
    <w:multiLevelType w:val="hybridMultilevel"/>
    <w:tmpl w:val="27D8E4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A240D9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57671CF"/>
    <w:multiLevelType w:val="hybridMultilevel"/>
    <w:tmpl w:val="4476AF22"/>
    <w:lvl w:ilvl="0" w:tplc="A5EA6B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5B575D6"/>
    <w:multiLevelType w:val="hybridMultilevel"/>
    <w:tmpl w:val="A650D55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3D41F3"/>
    <w:multiLevelType w:val="hybridMultilevel"/>
    <w:tmpl w:val="F4A606D8"/>
    <w:lvl w:ilvl="0" w:tplc="CDB4E724">
      <w:numFmt w:val="bullet"/>
      <w:lvlText w:val="-"/>
      <w:lvlJc w:val="left"/>
      <w:pPr>
        <w:tabs>
          <w:tab w:val="num" w:pos="705"/>
        </w:tabs>
        <w:ind w:left="7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25"/>
        </w:tabs>
        <w:ind w:left="14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45"/>
        </w:tabs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65"/>
        </w:tabs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85"/>
        </w:tabs>
        <w:ind w:left="35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05"/>
        </w:tabs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25"/>
        </w:tabs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45"/>
        </w:tabs>
        <w:ind w:left="57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65"/>
        </w:tabs>
        <w:ind w:left="6465" w:hanging="360"/>
      </w:pPr>
      <w:rPr>
        <w:rFonts w:ascii="Wingdings" w:hAnsi="Wingdings" w:hint="default"/>
      </w:rPr>
    </w:lvl>
  </w:abstractNum>
  <w:abstractNum w:abstractNumId="19">
    <w:nsid w:val="4D0501DF"/>
    <w:multiLevelType w:val="hybridMultilevel"/>
    <w:tmpl w:val="A3AC8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A60BC9"/>
    <w:multiLevelType w:val="hybridMultilevel"/>
    <w:tmpl w:val="728AA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614D08"/>
    <w:multiLevelType w:val="hybridMultilevel"/>
    <w:tmpl w:val="835A92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0C41A6"/>
    <w:multiLevelType w:val="hybridMultilevel"/>
    <w:tmpl w:val="041E6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B93116"/>
    <w:multiLevelType w:val="hybridMultilevel"/>
    <w:tmpl w:val="8BE094F2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3FA424E"/>
    <w:multiLevelType w:val="hybridMultilevel"/>
    <w:tmpl w:val="C958EBB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5855C21"/>
    <w:multiLevelType w:val="hybridMultilevel"/>
    <w:tmpl w:val="415E09F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A24D29"/>
    <w:multiLevelType w:val="hybridMultilevel"/>
    <w:tmpl w:val="A3CE8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CC29A3"/>
    <w:multiLevelType w:val="hybridMultilevel"/>
    <w:tmpl w:val="F6F6FDA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372CFC"/>
    <w:multiLevelType w:val="hybridMultilevel"/>
    <w:tmpl w:val="1CDCABE2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9570F0C"/>
    <w:multiLevelType w:val="hybridMultilevel"/>
    <w:tmpl w:val="3EA82A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97734F3"/>
    <w:multiLevelType w:val="hybridMultilevel"/>
    <w:tmpl w:val="48265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0045C2"/>
    <w:multiLevelType w:val="hybridMultilevel"/>
    <w:tmpl w:val="536CB6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272202"/>
    <w:multiLevelType w:val="hybridMultilevel"/>
    <w:tmpl w:val="DC8CA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35">
    <w:nsid w:val="730F5806"/>
    <w:multiLevelType w:val="hybridMultilevel"/>
    <w:tmpl w:val="A3AC8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F46D16"/>
    <w:multiLevelType w:val="hybridMultilevel"/>
    <w:tmpl w:val="DC8CA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</w:num>
  <w:num w:numId="5">
    <w:abstractNumId w:val="0"/>
  </w:num>
  <w:num w:numId="6">
    <w:abstractNumId w:val="34"/>
  </w:num>
  <w:num w:numId="7">
    <w:abstractNumId w:val="23"/>
  </w:num>
  <w:num w:numId="8">
    <w:abstractNumId w:val="33"/>
  </w:num>
  <w:num w:numId="9">
    <w:abstractNumId w:val="4"/>
  </w:num>
  <w:num w:numId="10">
    <w:abstractNumId w:val="17"/>
  </w:num>
  <w:num w:numId="11">
    <w:abstractNumId w:val="1"/>
  </w:num>
  <w:num w:numId="12">
    <w:abstractNumId w:val="26"/>
  </w:num>
  <w:num w:numId="13">
    <w:abstractNumId w:val="13"/>
  </w:num>
  <w:num w:numId="14">
    <w:abstractNumId w:val="27"/>
  </w:num>
  <w:num w:numId="15">
    <w:abstractNumId w:val="29"/>
  </w:num>
  <w:num w:numId="16">
    <w:abstractNumId w:val="36"/>
  </w:num>
  <w:num w:numId="17">
    <w:abstractNumId w:val="15"/>
  </w:num>
  <w:num w:numId="18">
    <w:abstractNumId w:val="24"/>
  </w:num>
  <w:num w:numId="1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5"/>
  </w:num>
  <w:num w:numId="22">
    <w:abstractNumId w:val="20"/>
  </w:num>
  <w:num w:numId="23">
    <w:abstractNumId w:val="12"/>
  </w:num>
  <w:num w:numId="24">
    <w:abstractNumId w:val="18"/>
  </w:num>
  <w:num w:numId="25">
    <w:abstractNumId w:val="3"/>
  </w:num>
  <w:num w:numId="26">
    <w:abstractNumId w:val="16"/>
  </w:num>
  <w:num w:numId="27">
    <w:abstractNumId w:val="28"/>
  </w:num>
  <w:num w:numId="28">
    <w:abstractNumId w:val="31"/>
  </w:num>
  <w:num w:numId="29">
    <w:abstractNumId w:val="10"/>
  </w:num>
  <w:num w:numId="30">
    <w:abstractNumId w:val="32"/>
  </w:num>
  <w:num w:numId="31">
    <w:abstractNumId w:val="22"/>
  </w:num>
  <w:num w:numId="32">
    <w:abstractNumId w:val="8"/>
  </w:num>
  <w:num w:numId="33">
    <w:abstractNumId w:val="21"/>
  </w:num>
  <w:num w:numId="34">
    <w:abstractNumId w:val="19"/>
  </w:num>
  <w:num w:numId="35">
    <w:abstractNumId w:val="9"/>
  </w:num>
  <w:num w:numId="36">
    <w:abstractNumId w:val="35"/>
  </w:num>
  <w:num w:numId="37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A5AE8"/>
    <w:rsid w:val="00004FAE"/>
    <w:rsid w:val="00021273"/>
    <w:rsid w:val="00023E7C"/>
    <w:rsid w:val="00032003"/>
    <w:rsid w:val="00032595"/>
    <w:rsid w:val="00045A66"/>
    <w:rsid w:val="00050C61"/>
    <w:rsid w:val="00061420"/>
    <w:rsid w:val="000765E3"/>
    <w:rsid w:val="000831A0"/>
    <w:rsid w:val="00086E98"/>
    <w:rsid w:val="000876F8"/>
    <w:rsid w:val="00091BF6"/>
    <w:rsid w:val="000A0D61"/>
    <w:rsid w:val="000A15D8"/>
    <w:rsid w:val="000A5AE8"/>
    <w:rsid w:val="000A6CCA"/>
    <w:rsid w:val="000A7032"/>
    <w:rsid w:val="000B0296"/>
    <w:rsid w:val="000B15AC"/>
    <w:rsid w:val="000B7D05"/>
    <w:rsid w:val="000D0EDB"/>
    <w:rsid w:val="000D7011"/>
    <w:rsid w:val="000F3D64"/>
    <w:rsid w:val="00114610"/>
    <w:rsid w:val="0012732B"/>
    <w:rsid w:val="00141242"/>
    <w:rsid w:val="001660FA"/>
    <w:rsid w:val="00171790"/>
    <w:rsid w:val="00176A9A"/>
    <w:rsid w:val="001A2A04"/>
    <w:rsid w:val="001A6BE2"/>
    <w:rsid w:val="001A77E1"/>
    <w:rsid w:val="001B1B7A"/>
    <w:rsid w:val="001C7CD6"/>
    <w:rsid w:val="001D6B40"/>
    <w:rsid w:val="001F0F25"/>
    <w:rsid w:val="001F22EB"/>
    <w:rsid w:val="001F3B22"/>
    <w:rsid w:val="001F4079"/>
    <w:rsid w:val="00204131"/>
    <w:rsid w:val="00207034"/>
    <w:rsid w:val="002077DF"/>
    <w:rsid w:val="002117CA"/>
    <w:rsid w:val="00225EA1"/>
    <w:rsid w:val="002330EF"/>
    <w:rsid w:val="002371AE"/>
    <w:rsid w:val="00255764"/>
    <w:rsid w:val="0026507D"/>
    <w:rsid w:val="002678A1"/>
    <w:rsid w:val="00283809"/>
    <w:rsid w:val="00293EED"/>
    <w:rsid w:val="002967C0"/>
    <w:rsid w:val="00297384"/>
    <w:rsid w:val="002A26A0"/>
    <w:rsid w:val="002A7780"/>
    <w:rsid w:val="002B3E07"/>
    <w:rsid w:val="002B7A11"/>
    <w:rsid w:val="002C139C"/>
    <w:rsid w:val="002C2664"/>
    <w:rsid w:val="002C3870"/>
    <w:rsid w:val="002C4384"/>
    <w:rsid w:val="002C447D"/>
    <w:rsid w:val="002C6798"/>
    <w:rsid w:val="002D2B6D"/>
    <w:rsid w:val="002D33DB"/>
    <w:rsid w:val="002D7C94"/>
    <w:rsid w:val="002E3EFE"/>
    <w:rsid w:val="002E6C2C"/>
    <w:rsid w:val="002F3C50"/>
    <w:rsid w:val="00300ACD"/>
    <w:rsid w:val="003050BB"/>
    <w:rsid w:val="0034538B"/>
    <w:rsid w:val="00355344"/>
    <w:rsid w:val="003645CF"/>
    <w:rsid w:val="003673D2"/>
    <w:rsid w:val="00372D23"/>
    <w:rsid w:val="003732B6"/>
    <w:rsid w:val="0038409B"/>
    <w:rsid w:val="00384C4C"/>
    <w:rsid w:val="0039390D"/>
    <w:rsid w:val="003A4EEE"/>
    <w:rsid w:val="003B2821"/>
    <w:rsid w:val="003C1216"/>
    <w:rsid w:val="003C4344"/>
    <w:rsid w:val="003E34F2"/>
    <w:rsid w:val="003F6124"/>
    <w:rsid w:val="00410B6A"/>
    <w:rsid w:val="00411E35"/>
    <w:rsid w:val="00423510"/>
    <w:rsid w:val="00430EFE"/>
    <w:rsid w:val="004349CC"/>
    <w:rsid w:val="00434DA7"/>
    <w:rsid w:val="00447434"/>
    <w:rsid w:val="00453FB1"/>
    <w:rsid w:val="00457B22"/>
    <w:rsid w:val="004626DC"/>
    <w:rsid w:val="00465E6E"/>
    <w:rsid w:val="00481912"/>
    <w:rsid w:val="004859F1"/>
    <w:rsid w:val="00485E0B"/>
    <w:rsid w:val="00490B6A"/>
    <w:rsid w:val="004916DA"/>
    <w:rsid w:val="004957D5"/>
    <w:rsid w:val="004A0172"/>
    <w:rsid w:val="004A58E6"/>
    <w:rsid w:val="004C5E14"/>
    <w:rsid w:val="004D4F65"/>
    <w:rsid w:val="004D6488"/>
    <w:rsid w:val="00504942"/>
    <w:rsid w:val="005075FF"/>
    <w:rsid w:val="00512D53"/>
    <w:rsid w:val="0051379B"/>
    <w:rsid w:val="00521409"/>
    <w:rsid w:val="00525413"/>
    <w:rsid w:val="00531012"/>
    <w:rsid w:val="0053187F"/>
    <w:rsid w:val="00545568"/>
    <w:rsid w:val="0056128F"/>
    <w:rsid w:val="00565F78"/>
    <w:rsid w:val="00572024"/>
    <w:rsid w:val="00573E05"/>
    <w:rsid w:val="00581531"/>
    <w:rsid w:val="005825FE"/>
    <w:rsid w:val="00583056"/>
    <w:rsid w:val="00586F1E"/>
    <w:rsid w:val="005A5CFB"/>
    <w:rsid w:val="005C1DEA"/>
    <w:rsid w:val="005C65F5"/>
    <w:rsid w:val="005D7021"/>
    <w:rsid w:val="005E709F"/>
    <w:rsid w:val="005F1F06"/>
    <w:rsid w:val="005F6FDF"/>
    <w:rsid w:val="0061312F"/>
    <w:rsid w:val="00617135"/>
    <w:rsid w:val="00617C25"/>
    <w:rsid w:val="00622763"/>
    <w:rsid w:val="006370B4"/>
    <w:rsid w:val="00662774"/>
    <w:rsid w:val="00664D4E"/>
    <w:rsid w:val="0066758F"/>
    <w:rsid w:val="00667E2F"/>
    <w:rsid w:val="00670ADD"/>
    <w:rsid w:val="00676934"/>
    <w:rsid w:val="006825FD"/>
    <w:rsid w:val="006A19DA"/>
    <w:rsid w:val="006A7E93"/>
    <w:rsid w:val="006B07AE"/>
    <w:rsid w:val="006C163C"/>
    <w:rsid w:val="006C2AB5"/>
    <w:rsid w:val="006C5827"/>
    <w:rsid w:val="006D5ECC"/>
    <w:rsid w:val="006E0AF0"/>
    <w:rsid w:val="006E1641"/>
    <w:rsid w:val="006E7EE6"/>
    <w:rsid w:val="00705847"/>
    <w:rsid w:val="00714B4D"/>
    <w:rsid w:val="00721E85"/>
    <w:rsid w:val="00725F7D"/>
    <w:rsid w:val="007261BE"/>
    <w:rsid w:val="00731CF8"/>
    <w:rsid w:val="007348BF"/>
    <w:rsid w:val="007408FA"/>
    <w:rsid w:val="00745AAE"/>
    <w:rsid w:val="00757156"/>
    <w:rsid w:val="007609F1"/>
    <w:rsid w:val="0079058B"/>
    <w:rsid w:val="00790D2E"/>
    <w:rsid w:val="00797028"/>
    <w:rsid w:val="00797F4C"/>
    <w:rsid w:val="007A54E1"/>
    <w:rsid w:val="007B36E9"/>
    <w:rsid w:val="007E60C6"/>
    <w:rsid w:val="007E631B"/>
    <w:rsid w:val="008105D1"/>
    <w:rsid w:val="00810F52"/>
    <w:rsid w:val="0081651C"/>
    <w:rsid w:val="00832297"/>
    <w:rsid w:val="00846136"/>
    <w:rsid w:val="008546C9"/>
    <w:rsid w:val="00854995"/>
    <w:rsid w:val="008554BE"/>
    <w:rsid w:val="008778A9"/>
    <w:rsid w:val="00877DB5"/>
    <w:rsid w:val="00882682"/>
    <w:rsid w:val="00885FBD"/>
    <w:rsid w:val="008B7C44"/>
    <w:rsid w:val="008C2984"/>
    <w:rsid w:val="008C45AC"/>
    <w:rsid w:val="008C5BE7"/>
    <w:rsid w:val="008C6AB9"/>
    <w:rsid w:val="008D0D25"/>
    <w:rsid w:val="008D50FD"/>
    <w:rsid w:val="008D6D5B"/>
    <w:rsid w:val="00905A08"/>
    <w:rsid w:val="00917785"/>
    <w:rsid w:val="00933D43"/>
    <w:rsid w:val="00934017"/>
    <w:rsid w:val="00947E21"/>
    <w:rsid w:val="00950C74"/>
    <w:rsid w:val="00953FAC"/>
    <w:rsid w:val="0095498C"/>
    <w:rsid w:val="0095670F"/>
    <w:rsid w:val="00973381"/>
    <w:rsid w:val="009766C6"/>
    <w:rsid w:val="009778D1"/>
    <w:rsid w:val="00977C1B"/>
    <w:rsid w:val="009811AE"/>
    <w:rsid w:val="00982BF0"/>
    <w:rsid w:val="00990255"/>
    <w:rsid w:val="00994D05"/>
    <w:rsid w:val="009A2042"/>
    <w:rsid w:val="009A74F0"/>
    <w:rsid w:val="009B41AB"/>
    <w:rsid w:val="009C1C77"/>
    <w:rsid w:val="009D15C7"/>
    <w:rsid w:val="009D2F81"/>
    <w:rsid w:val="009F1034"/>
    <w:rsid w:val="009F7F08"/>
    <w:rsid w:val="00A040E9"/>
    <w:rsid w:val="00A052F2"/>
    <w:rsid w:val="00A1362E"/>
    <w:rsid w:val="00A20132"/>
    <w:rsid w:val="00A27921"/>
    <w:rsid w:val="00A27BB5"/>
    <w:rsid w:val="00A3152B"/>
    <w:rsid w:val="00A75AF6"/>
    <w:rsid w:val="00A77B56"/>
    <w:rsid w:val="00A9208F"/>
    <w:rsid w:val="00A94306"/>
    <w:rsid w:val="00AA7300"/>
    <w:rsid w:val="00AB0AD7"/>
    <w:rsid w:val="00AB1639"/>
    <w:rsid w:val="00AB7637"/>
    <w:rsid w:val="00AD7F70"/>
    <w:rsid w:val="00AE28F0"/>
    <w:rsid w:val="00AF02EC"/>
    <w:rsid w:val="00AF23A6"/>
    <w:rsid w:val="00AF4FF5"/>
    <w:rsid w:val="00AF562D"/>
    <w:rsid w:val="00AF5EBC"/>
    <w:rsid w:val="00B00CE3"/>
    <w:rsid w:val="00B015FA"/>
    <w:rsid w:val="00B019D4"/>
    <w:rsid w:val="00B02E61"/>
    <w:rsid w:val="00B03125"/>
    <w:rsid w:val="00B103FA"/>
    <w:rsid w:val="00B11B4C"/>
    <w:rsid w:val="00B22EB3"/>
    <w:rsid w:val="00B23E3B"/>
    <w:rsid w:val="00B259C8"/>
    <w:rsid w:val="00B26CF0"/>
    <w:rsid w:val="00B345A3"/>
    <w:rsid w:val="00B34BC1"/>
    <w:rsid w:val="00B543E3"/>
    <w:rsid w:val="00B722AE"/>
    <w:rsid w:val="00B7242A"/>
    <w:rsid w:val="00B751A8"/>
    <w:rsid w:val="00B82D66"/>
    <w:rsid w:val="00B859F0"/>
    <w:rsid w:val="00B903B2"/>
    <w:rsid w:val="00B95CA8"/>
    <w:rsid w:val="00B97D27"/>
    <w:rsid w:val="00BA485B"/>
    <w:rsid w:val="00BB70D3"/>
    <w:rsid w:val="00BD20C8"/>
    <w:rsid w:val="00BD61E8"/>
    <w:rsid w:val="00BE1BD2"/>
    <w:rsid w:val="00BE5298"/>
    <w:rsid w:val="00BF2445"/>
    <w:rsid w:val="00BF272E"/>
    <w:rsid w:val="00C207D6"/>
    <w:rsid w:val="00C21AC9"/>
    <w:rsid w:val="00C252F6"/>
    <w:rsid w:val="00C2554A"/>
    <w:rsid w:val="00C27A9D"/>
    <w:rsid w:val="00C30A53"/>
    <w:rsid w:val="00C327A1"/>
    <w:rsid w:val="00C4552B"/>
    <w:rsid w:val="00C503B2"/>
    <w:rsid w:val="00C631B5"/>
    <w:rsid w:val="00C64A22"/>
    <w:rsid w:val="00C66B6B"/>
    <w:rsid w:val="00C81AB2"/>
    <w:rsid w:val="00C84082"/>
    <w:rsid w:val="00C85D33"/>
    <w:rsid w:val="00C86D71"/>
    <w:rsid w:val="00CA5490"/>
    <w:rsid w:val="00CB142F"/>
    <w:rsid w:val="00CB41B4"/>
    <w:rsid w:val="00CD0D15"/>
    <w:rsid w:val="00CD12CA"/>
    <w:rsid w:val="00CD509A"/>
    <w:rsid w:val="00CF04C9"/>
    <w:rsid w:val="00CF3A3F"/>
    <w:rsid w:val="00D00035"/>
    <w:rsid w:val="00D01A63"/>
    <w:rsid w:val="00D051CC"/>
    <w:rsid w:val="00D257D2"/>
    <w:rsid w:val="00D26A6B"/>
    <w:rsid w:val="00D45F7F"/>
    <w:rsid w:val="00D47CBA"/>
    <w:rsid w:val="00D73E7A"/>
    <w:rsid w:val="00D775A7"/>
    <w:rsid w:val="00DA0221"/>
    <w:rsid w:val="00DB528D"/>
    <w:rsid w:val="00DB72AB"/>
    <w:rsid w:val="00DC69C9"/>
    <w:rsid w:val="00DE2897"/>
    <w:rsid w:val="00DE4A09"/>
    <w:rsid w:val="00DF267E"/>
    <w:rsid w:val="00DF2BD9"/>
    <w:rsid w:val="00DF30F8"/>
    <w:rsid w:val="00E00035"/>
    <w:rsid w:val="00E04D32"/>
    <w:rsid w:val="00E11788"/>
    <w:rsid w:val="00E2178F"/>
    <w:rsid w:val="00E310AB"/>
    <w:rsid w:val="00E528E1"/>
    <w:rsid w:val="00E6456F"/>
    <w:rsid w:val="00E725A7"/>
    <w:rsid w:val="00E72E81"/>
    <w:rsid w:val="00E7462D"/>
    <w:rsid w:val="00EA3891"/>
    <w:rsid w:val="00EE483F"/>
    <w:rsid w:val="00EF0C2C"/>
    <w:rsid w:val="00EF4BFA"/>
    <w:rsid w:val="00F04CA1"/>
    <w:rsid w:val="00F06E05"/>
    <w:rsid w:val="00F144B6"/>
    <w:rsid w:val="00F145BD"/>
    <w:rsid w:val="00F36CA6"/>
    <w:rsid w:val="00F5158B"/>
    <w:rsid w:val="00F55437"/>
    <w:rsid w:val="00F56726"/>
    <w:rsid w:val="00F57944"/>
    <w:rsid w:val="00F65940"/>
    <w:rsid w:val="00F73993"/>
    <w:rsid w:val="00F74188"/>
    <w:rsid w:val="00F755D2"/>
    <w:rsid w:val="00F91101"/>
    <w:rsid w:val="00F91FC5"/>
    <w:rsid w:val="00F940D6"/>
    <w:rsid w:val="00F97763"/>
    <w:rsid w:val="00FA051B"/>
    <w:rsid w:val="00FB04CA"/>
    <w:rsid w:val="00FB27B4"/>
    <w:rsid w:val="00FB7C55"/>
    <w:rsid w:val="00FD00EA"/>
    <w:rsid w:val="00FD7EB6"/>
    <w:rsid w:val="00FE5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EFDCB"/>
  <w15:docId w15:val="{BA689821-797D-455B-9B9C-48D1E2AA7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34BC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34BC1"/>
    <w:rPr>
      <w:sz w:val="24"/>
      <w:szCs w:val="24"/>
    </w:rPr>
  </w:style>
  <w:style w:type="character" w:styleId="PageNumber">
    <w:name w:val="page number"/>
    <w:basedOn w:val="DefaultParagraphFont"/>
    <w:rsid w:val="00B34BC1"/>
  </w:style>
  <w:style w:type="paragraph" w:styleId="Footer">
    <w:name w:val="footer"/>
    <w:basedOn w:val="Normal"/>
    <w:link w:val="FooterChar"/>
    <w:rsid w:val="00465E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65E6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F9F1C-CE7F-428C-8490-BE1ED01B1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1863</TotalTime>
  <Pages>1</Pages>
  <Words>983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6574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24. Milija Marjanovic</cp:lastModifiedBy>
  <cp:revision>76</cp:revision>
  <cp:lastPrinted>2020-06-23T07:27:00Z</cp:lastPrinted>
  <dcterms:created xsi:type="dcterms:W3CDTF">2020-06-29T11:47:00Z</dcterms:created>
  <dcterms:modified xsi:type="dcterms:W3CDTF">2022-07-11T10:20:00Z</dcterms:modified>
</cp:coreProperties>
</file>